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44" w:rsidRDefault="00F41D44">
      <w:pPr>
        <w:pStyle w:val="a3"/>
        <w:spacing w:after="0" w:line="200" w:lineRule="atLeast"/>
        <w:jc w:val="center"/>
      </w:pPr>
    </w:p>
    <w:p w:rsidR="00F41D44" w:rsidRDefault="00F41D44">
      <w:pPr>
        <w:pStyle w:val="a3"/>
        <w:spacing w:after="0" w:line="200" w:lineRule="atLeast"/>
        <w:jc w:val="center"/>
      </w:pPr>
    </w:p>
    <w:p w:rsidR="00F41D44" w:rsidRPr="00F039D1" w:rsidRDefault="0098253C">
      <w:pPr>
        <w:pStyle w:val="a3"/>
        <w:spacing w:after="0"/>
        <w:jc w:val="center"/>
        <w:rPr>
          <w:sz w:val="24"/>
          <w:szCs w:val="24"/>
        </w:rPr>
      </w:pPr>
      <w:r w:rsidRPr="00F039D1">
        <w:rPr>
          <w:rFonts w:ascii="Times New Roman" w:hAnsi="Times New Roman"/>
          <w:b/>
          <w:sz w:val="24"/>
          <w:szCs w:val="24"/>
        </w:rPr>
        <w:t xml:space="preserve">Муниципальное казённое образовательное учреждение </w:t>
      </w:r>
      <w:r w:rsidRPr="00F039D1">
        <w:rPr>
          <w:rFonts w:ascii="Times New Roman" w:hAnsi="Times New Roman"/>
          <w:b/>
          <w:sz w:val="24"/>
          <w:szCs w:val="24"/>
        </w:rPr>
        <w:br/>
        <w:t xml:space="preserve"> «Инская средняя общеобразовательная школа</w:t>
      </w:r>
    </w:p>
    <w:p w:rsidR="00F41D44" w:rsidRPr="00F039D1" w:rsidRDefault="0098253C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9D1">
        <w:rPr>
          <w:rFonts w:ascii="Times New Roman" w:hAnsi="Times New Roman"/>
          <w:b/>
          <w:sz w:val="24"/>
          <w:szCs w:val="24"/>
        </w:rPr>
        <w:t>Шелаболихинского района Алтайского края»</w:t>
      </w:r>
    </w:p>
    <w:p w:rsidR="00A94C2D" w:rsidRPr="00F039D1" w:rsidRDefault="00A94C2D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4C2D" w:rsidRPr="00F039D1" w:rsidRDefault="00A94C2D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4C2D" w:rsidRPr="00F039D1" w:rsidRDefault="00A94C2D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4C2D" w:rsidRPr="00F039D1" w:rsidRDefault="00A94C2D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4C2D" w:rsidRPr="00F039D1" w:rsidRDefault="00A94C2D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3016"/>
        <w:gridCol w:w="3062"/>
        <w:gridCol w:w="3023"/>
      </w:tblGrid>
      <w:tr w:rsidR="00F41D44" w:rsidRPr="00F039D1">
        <w:trPr>
          <w:cantSplit/>
          <w:trHeight w:val="1443"/>
        </w:trPr>
        <w:tc>
          <w:tcPr>
            <w:tcW w:w="30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F039D1" w:rsidRDefault="00F41D44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F039D1" w:rsidRDefault="0098253C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bookmarkStart w:id="0" w:name="__UnoMark__40_1066864870"/>
            <w:bookmarkEnd w:id="0"/>
            <w:r w:rsidRPr="00F039D1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F41D44" w:rsidRPr="00F039D1" w:rsidRDefault="0098253C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F039D1">
              <w:rPr>
                <w:rFonts w:ascii="Times New Roman" w:hAnsi="Times New Roman" w:cs="Times New Roman"/>
              </w:rPr>
              <w:t xml:space="preserve">Заместитель директора школы по УВР </w:t>
            </w:r>
          </w:p>
          <w:p w:rsidR="00F41D44" w:rsidRPr="00F039D1" w:rsidRDefault="0098253C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F039D1">
              <w:rPr>
                <w:rFonts w:ascii="Times New Roman" w:hAnsi="Times New Roman" w:cs="Times New Roman"/>
              </w:rPr>
              <w:t>________М.Н.Шиганова</w:t>
            </w:r>
          </w:p>
          <w:p w:rsidR="00F41D44" w:rsidRPr="00F039D1" w:rsidRDefault="00F41D44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41D44" w:rsidRPr="00F039D1" w:rsidRDefault="00A94C2D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bookmarkStart w:id="1" w:name="__UnoMark__41_1066864870"/>
            <w:bookmarkEnd w:id="1"/>
            <w:r w:rsidRPr="00F039D1">
              <w:rPr>
                <w:rFonts w:ascii="Times New Roman" w:hAnsi="Times New Roman" w:cs="Times New Roman"/>
              </w:rPr>
              <w:t>«____»__________2015</w:t>
            </w:r>
            <w:r w:rsidR="0098253C" w:rsidRPr="00F039D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0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F039D1" w:rsidRDefault="0098253C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bookmarkStart w:id="2" w:name="__UnoMark__42_1066864870"/>
            <w:bookmarkEnd w:id="2"/>
            <w:r w:rsidRPr="00F039D1">
              <w:rPr>
                <w:rFonts w:ascii="Times New Roman" w:hAnsi="Times New Roman" w:cs="Times New Roman"/>
                <w:b/>
              </w:rPr>
              <w:t xml:space="preserve">          «Утверждаю»</w:t>
            </w:r>
          </w:p>
          <w:p w:rsidR="00F41D44" w:rsidRPr="00F039D1" w:rsidRDefault="0098253C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F039D1">
              <w:rPr>
                <w:rFonts w:ascii="Times New Roman" w:hAnsi="Times New Roman" w:cs="Times New Roman"/>
                <w:b/>
              </w:rPr>
              <w:t xml:space="preserve">        </w:t>
            </w:r>
            <w:r w:rsidRPr="00F039D1">
              <w:rPr>
                <w:rFonts w:ascii="Times New Roman" w:hAnsi="Times New Roman" w:cs="Times New Roman"/>
              </w:rPr>
              <w:t>Руководитель МКОУ</w:t>
            </w:r>
          </w:p>
          <w:p w:rsidR="00F41D44" w:rsidRPr="00F039D1" w:rsidRDefault="0098253C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F039D1">
              <w:rPr>
                <w:rFonts w:ascii="Times New Roman" w:hAnsi="Times New Roman" w:cs="Times New Roman"/>
              </w:rPr>
              <w:t xml:space="preserve">             «Инская СОШ»</w:t>
            </w:r>
          </w:p>
          <w:p w:rsidR="00F41D44" w:rsidRPr="00F039D1" w:rsidRDefault="0098253C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F039D1">
              <w:rPr>
                <w:rFonts w:ascii="Times New Roman" w:hAnsi="Times New Roman" w:cs="Times New Roman"/>
              </w:rPr>
              <w:t xml:space="preserve">       ___А.П.Панова</w:t>
            </w:r>
          </w:p>
          <w:p w:rsidR="00F41D44" w:rsidRPr="00F039D1" w:rsidRDefault="0098253C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F039D1">
              <w:rPr>
                <w:rFonts w:ascii="Times New Roman" w:hAnsi="Times New Roman" w:cs="Times New Roman"/>
              </w:rPr>
              <w:t xml:space="preserve">   Приказ №_______от</w:t>
            </w:r>
          </w:p>
          <w:p w:rsidR="00F41D44" w:rsidRPr="00F039D1" w:rsidRDefault="00A94C2D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r w:rsidRPr="00F039D1">
              <w:rPr>
                <w:rFonts w:ascii="Times New Roman" w:hAnsi="Times New Roman" w:cs="Times New Roman"/>
              </w:rPr>
              <w:t>«_____»________2015</w:t>
            </w:r>
            <w:r w:rsidR="0098253C" w:rsidRPr="00F039D1">
              <w:rPr>
                <w:rFonts w:ascii="Times New Roman" w:hAnsi="Times New Roman" w:cs="Times New Roman"/>
              </w:rPr>
              <w:t>г.</w:t>
            </w:r>
          </w:p>
          <w:p w:rsidR="00F41D44" w:rsidRPr="00F039D1" w:rsidRDefault="0098253C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bookmarkStart w:id="3" w:name="__UnoMark__43_1066864870"/>
            <w:bookmarkEnd w:id="3"/>
            <w:r w:rsidRPr="00F039D1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F41D44" w:rsidRPr="001226B0">
        <w:trPr>
          <w:cantSplit/>
          <w:trHeight w:val="1862"/>
        </w:trPr>
        <w:tc>
          <w:tcPr>
            <w:tcW w:w="301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bookmarkStart w:id="4" w:name="__UnoMark__45_1066864870"/>
            <w:bookmarkStart w:id="5" w:name="__UnoMark__44_1066864870"/>
            <w:bookmarkEnd w:id="4"/>
            <w:bookmarkEnd w:id="5"/>
          </w:p>
        </w:tc>
        <w:tc>
          <w:tcPr>
            <w:tcW w:w="306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bookmarkStart w:id="6" w:name="__UnoMark__47_1066864870"/>
            <w:bookmarkStart w:id="7" w:name="__UnoMark__46_1066864870"/>
            <w:bookmarkEnd w:id="6"/>
            <w:bookmarkEnd w:id="7"/>
          </w:p>
        </w:tc>
        <w:tc>
          <w:tcPr>
            <w:tcW w:w="302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bookmarkStart w:id="8" w:name="__UnoMark__48_1066864870"/>
            <w:bookmarkEnd w:id="8"/>
          </w:p>
          <w:p w:rsidR="00F41D44" w:rsidRPr="001226B0" w:rsidRDefault="00F41D44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41D44" w:rsidRPr="001226B0" w:rsidRDefault="00F41D44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41D44" w:rsidRPr="001226B0" w:rsidRDefault="00F41D44">
            <w:pPr>
              <w:pStyle w:val="ac"/>
              <w:shd w:val="clear" w:color="auto" w:fill="FFFFFF"/>
              <w:rPr>
                <w:rFonts w:ascii="Times New Roman" w:hAnsi="Times New Roman" w:cs="Times New Roman"/>
              </w:rPr>
            </w:pPr>
            <w:bookmarkStart w:id="9" w:name="__UnoMark__49_1066864870"/>
            <w:bookmarkEnd w:id="9"/>
          </w:p>
        </w:tc>
      </w:tr>
    </w:tbl>
    <w:p w:rsidR="00F41D44" w:rsidRDefault="00F41D44">
      <w:pPr>
        <w:pStyle w:val="a3"/>
        <w:spacing w:after="0"/>
        <w:jc w:val="center"/>
      </w:pPr>
    </w:p>
    <w:p w:rsidR="00F41D44" w:rsidRDefault="00F41D44">
      <w:pPr>
        <w:pStyle w:val="a3"/>
        <w:spacing w:after="0"/>
        <w:jc w:val="center"/>
      </w:pPr>
    </w:p>
    <w:p w:rsidR="00F41D44" w:rsidRDefault="0098253C">
      <w:pPr>
        <w:pStyle w:val="ac"/>
      </w:pPr>
      <w:r>
        <w:t xml:space="preserve"> </w:t>
      </w:r>
    </w:p>
    <w:p w:rsidR="00F41D44" w:rsidRPr="00F039D1" w:rsidRDefault="0098253C">
      <w:pPr>
        <w:pStyle w:val="a3"/>
        <w:spacing w:after="0"/>
        <w:jc w:val="center"/>
        <w:rPr>
          <w:sz w:val="24"/>
          <w:szCs w:val="24"/>
        </w:rPr>
      </w:pPr>
      <w:r w:rsidRPr="00F039D1">
        <w:rPr>
          <w:rFonts w:ascii="Times New Roman" w:hAnsi="Times New Roman"/>
          <w:b/>
          <w:bCs/>
          <w:sz w:val="24"/>
          <w:szCs w:val="24"/>
        </w:rPr>
        <w:t>РАБОЧАЯ ПРОГРАММА ПЕДАГОГА</w:t>
      </w:r>
    </w:p>
    <w:p w:rsidR="00F41D44" w:rsidRPr="00F039D1" w:rsidRDefault="0098253C">
      <w:pPr>
        <w:pStyle w:val="a3"/>
        <w:spacing w:after="0"/>
        <w:jc w:val="center"/>
        <w:rPr>
          <w:sz w:val="24"/>
          <w:szCs w:val="24"/>
        </w:rPr>
      </w:pPr>
      <w:r w:rsidRPr="00F039D1">
        <w:rPr>
          <w:rFonts w:ascii="Times New Roman" w:hAnsi="Times New Roman"/>
          <w:b/>
          <w:bCs/>
          <w:sz w:val="24"/>
          <w:szCs w:val="24"/>
        </w:rPr>
        <w:br/>
        <w:t>Дороховой Ольги Леонидовны</w:t>
      </w:r>
    </w:p>
    <w:p w:rsidR="00F41D44" w:rsidRPr="00F039D1" w:rsidRDefault="0098253C">
      <w:pPr>
        <w:pStyle w:val="a3"/>
        <w:spacing w:after="0"/>
        <w:jc w:val="center"/>
        <w:rPr>
          <w:sz w:val="24"/>
          <w:szCs w:val="24"/>
        </w:rPr>
      </w:pPr>
      <w:r w:rsidRPr="00F039D1">
        <w:rPr>
          <w:rFonts w:ascii="Times New Roman" w:hAnsi="Times New Roman"/>
          <w:b/>
          <w:sz w:val="24"/>
          <w:szCs w:val="24"/>
        </w:rPr>
        <w:t>2 категория</w:t>
      </w:r>
    </w:p>
    <w:p w:rsidR="00F41D44" w:rsidRPr="00F039D1" w:rsidRDefault="0098253C">
      <w:pPr>
        <w:pStyle w:val="a3"/>
        <w:spacing w:after="0"/>
        <w:jc w:val="center"/>
        <w:rPr>
          <w:sz w:val="24"/>
          <w:szCs w:val="24"/>
        </w:rPr>
      </w:pPr>
      <w:r w:rsidRPr="00F039D1">
        <w:rPr>
          <w:rFonts w:ascii="Times New Roman" w:hAnsi="Times New Roman"/>
          <w:b/>
          <w:sz w:val="24"/>
          <w:szCs w:val="24"/>
        </w:rPr>
        <w:t>По географии 8  класса</w:t>
      </w:r>
    </w:p>
    <w:p w:rsidR="00F41D44" w:rsidRPr="00F039D1" w:rsidRDefault="00F41D44">
      <w:pPr>
        <w:pStyle w:val="a3"/>
        <w:spacing w:after="0"/>
        <w:ind w:left="2835" w:firstLine="1701"/>
        <w:rPr>
          <w:sz w:val="24"/>
          <w:szCs w:val="24"/>
        </w:rPr>
      </w:pPr>
    </w:p>
    <w:p w:rsidR="00F41D44" w:rsidRPr="00F039D1" w:rsidRDefault="0098253C">
      <w:pPr>
        <w:pStyle w:val="a3"/>
        <w:spacing w:after="0"/>
        <w:ind w:left="2835" w:firstLine="1701"/>
        <w:rPr>
          <w:sz w:val="24"/>
          <w:szCs w:val="24"/>
        </w:rPr>
      </w:pPr>
      <w:r w:rsidRPr="00F039D1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F41D44" w:rsidRPr="00F039D1" w:rsidRDefault="00F41D44">
      <w:pPr>
        <w:pStyle w:val="a3"/>
        <w:spacing w:after="0"/>
        <w:ind w:left="2835" w:firstLine="1701"/>
        <w:rPr>
          <w:sz w:val="24"/>
          <w:szCs w:val="24"/>
        </w:rPr>
      </w:pPr>
    </w:p>
    <w:p w:rsidR="00F41D44" w:rsidRPr="00F039D1" w:rsidRDefault="00F41D44">
      <w:pPr>
        <w:pStyle w:val="a3"/>
        <w:spacing w:after="0"/>
        <w:ind w:left="2835" w:firstLine="1701"/>
        <w:rPr>
          <w:sz w:val="24"/>
          <w:szCs w:val="24"/>
        </w:rPr>
      </w:pPr>
    </w:p>
    <w:p w:rsidR="00F41D44" w:rsidRDefault="00F41D44">
      <w:pPr>
        <w:pStyle w:val="a3"/>
        <w:spacing w:after="0"/>
        <w:ind w:left="2835" w:firstLine="1701"/>
      </w:pPr>
    </w:p>
    <w:p w:rsidR="00F41D44" w:rsidRDefault="00F41D44" w:rsidP="00F039D1">
      <w:pPr>
        <w:pStyle w:val="a3"/>
        <w:spacing w:after="0"/>
      </w:pPr>
    </w:p>
    <w:p w:rsidR="00F41D44" w:rsidRDefault="00F41D44">
      <w:pPr>
        <w:pStyle w:val="a3"/>
        <w:spacing w:after="0"/>
      </w:pPr>
    </w:p>
    <w:p w:rsidR="00F41D44" w:rsidRDefault="00F41D44">
      <w:pPr>
        <w:pStyle w:val="a3"/>
        <w:spacing w:after="0"/>
        <w:ind w:left="2835" w:firstLine="1701"/>
      </w:pPr>
    </w:p>
    <w:p w:rsidR="00F41D44" w:rsidRDefault="00F41D44">
      <w:pPr>
        <w:pStyle w:val="a3"/>
        <w:spacing w:after="0"/>
        <w:ind w:left="2835" w:firstLine="1701"/>
      </w:pPr>
    </w:p>
    <w:p w:rsidR="00F41D44" w:rsidRDefault="00F41D44">
      <w:pPr>
        <w:pStyle w:val="a3"/>
        <w:spacing w:after="0"/>
        <w:ind w:left="2835" w:firstLine="1701"/>
      </w:pPr>
    </w:p>
    <w:p w:rsidR="00F41D44" w:rsidRDefault="00F41D44">
      <w:pPr>
        <w:pStyle w:val="a3"/>
        <w:spacing w:after="0"/>
        <w:jc w:val="center"/>
      </w:pPr>
    </w:p>
    <w:p w:rsidR="00F41D44" w:rsidRDefault="00F41D44">
      <w:pPr>
        <w:pStyle w:val="a3"/>
        <w:spacing w:after="0"/>
        <w:jc w:val="center"/>
      </w:pPr>
    </w:p>
    <w:p w:rsidR="00F41D44" w:rsidRPr="00F039D1" w:rsidRDefault="0098253C">
      <w:pPr>
        <w:pStyle w:val="a3"/>
        <w:spacing w:after="0"/>
        <w:jc w:val="center"/>
        <w:rPr>
          <w:sz w:val="24"/>
          <w:szCs w:val="24"/>
        </w:rPr>
      </w:pPr>
      <w:bookmarkStart w:id="10" w:name="s2"/>
      <w:bookmarkEnd w:id="10"/>
      <w:r w:rsidRPr="00F039D1">
        <w:rPr>
          <w:rFonts w:ascii="Times New Roman" w:hAnsi="Times New Roman"/>
          <w:b/>
          <w:sz w:val="24"/>
          <w:szCs w:val="24"/>
        </w:rPr>
        <w:t>2015-2016 учебный год</w:t>
      </w:r>
    </w:p>
    <w:p w:rsidR="00F41D44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221"/>
        <w:gridCol w:w="1099"/>
      </w:tblGrid>
      <w:tr w:rsidR="001226B0" w:rsidRPr="00DD1307" w:rsidTr="001226B0">
        <w:tc>
          <w:tcPr>
            <w:tcW w:w="534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226B0" w:rsidRPr="00DD1307" w:rsidTr="001226B0">
        <w:tc>
          <w:tcPr>
            <w:tcW w:w="534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1226B0" w:rsidRPr="00DD1307" w:rsidRDefault="001226B0" w:rsidP="0012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6B0" w:rsidRPr="00DD1307" w:rsidTr="001226B0">
        <w:tc>
          <w:tcPr>
            <w:tcW w:w="534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1226B0" w:rsidRPr="00DD1307" w:rsidRDefault="001226B0" w:rsidP="0012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УЧЕБНО-ТЕМАЧЕСКИЙ ПЛАН</w:t>
            </w:r>
          </w:p>
        </w:tc>
        <w:tc>
          <w:tcPr>
            <w:tcW w:w="1099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6B0" w:rsidRPr="00DD1307" w:rsidTr="001226B0">
        <w:tc>
          <w:tcPr>
            <w:tcW w:w="534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1226B0" w:rsidRPr="00DD1307" w:rsidRDefault="001226B0" w:rsidP="0012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099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6B0" w:rsidRPr="00DD1307" w:rsidTr="001226B0">
        <w:tc>
          <w:tcPr>
            <w:tcW w:w="534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1226B0" w:rsidRPr="00DD1307" w:rsidRDefault="001226B0" w:rsidP="0012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099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26B0" w:rsidRPr="00DD1307" w:rsidTr="001226B0">
        <w:tc>
          <w:tcPr>
            <w:tcW w:w="534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1226B0" w:rsidRPr="00DD1307" w:rsidRDefault="001226B0" w:rsidP="0012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КРИТЕРИИ И НОРМЫ ОЦЕНИВАНИЯ ПРЕДМЕТА</w:t>
            </w:r>
          </w:p>
        </w:tc>
        <w:tc>
          <w:tcPr>
            <w:tcW w:w="1099" w:type="dxa"/>
          </w:tcPr>
          <w:p w:rsidR="001226B0" w:rsidRPr="00DD1307" w:rsidRDefault="00A94C2D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26B0" w:rsidRPr="00DD1307" w:rsidTr="001226B0">
        <w:tc>
          <w:tcPr>
            <w:tcW w:w="534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1226B0" w:rsidRPr="00DD1307" w:rsidRDefault="001226B0" w:rsidP="001226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ФОРЫ, МЕТОДЫ И СРЕДСТВА РАБОТЫ С ДЕТЬМИ, ИСПЫТЫВАЮЩИМИ ТРУДНОСТИ В ОСВОЕНИИ ОСНОВНЫХ ОБРАЗОВАТЕЛЬНЫХ ПРОГРАММ</w:t>
            </w:r>
          </w:p>
        </w:tc>
        <w:tc>
          <w:tcPr>
            <w:tcW w:w="1099" w:type="dxa"/>
          </w:tcPr>
          <w:p w:rsidR="001226B0" w:rsidRPr="00DD1307" w:rsidRDefault="00A94C2D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26B0" w:rsidRPr="00DD1307" w:rsidTr="001226B0">
        <w:tc>
          <w:tcPr>
            <w:tcW w:w="534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1226B0" w:rsidRPr="00DD1307" w:rsidRDefault="001226B0" w:rsidP="0012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И МАТЕРИАЛЬНО-ТЕХНИЧЕСКОГО ОБЕСПЕЧЕНИЯ</w:t>
            </w:r>
          </w:p>
        </w:tc>
        <w:tc>
          <w:tcPr>
            <w:tcW w:w="1099" w:type="dxa"/>
          </w:tcPr>
          <w:p w:rsidR="001226B0" w:rsidRPr="00DD1307" w:rsidRDefault="00A94C2D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26B0" w:rsidRPr="00DD1307" w:rsidTr="001226B0">
        <w:tc>
          <w:tcPr>
            <w:tcW w:w="534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1226B0" w:rsidRPr="00DD1307" w:rsidRDefault="001226B0" w:rsidP="00122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307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099" w:type="dxa"/>
          </w:tcPr>
          <w:p w:rsidR="001226B0" w:rsidRPr="00DD1307" w:rsidRDefault="001226B0" w:rsidP="001226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6B0" w:rsidRDefault="001226B0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6B0" w:rsidRPr="001226B0" w:rsidRDefault="001226B0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44" w:rsidRPr="001226B0" w:rsidRDefault="0098253C" w:rsidP="001226B0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41D44" w:rsidRPr="001226B0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ab/>
        <w:t>Программа реализуется в учебниках по географии для 5-9 классов линии «Полярная звезда» под редакцией профессора А. И. Алексеева.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Рабочая программа создана на основе  программы общеобразовательных учреждений «География 6-9 классы»  А.И.Алексеевой, Е.К. Липкиной, В.В. Николиной, Москва, Просвещение, 2010г. 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ab/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Вклад географии как учебного предмета в достижение целей основного общего образования трудно переоценить. География —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обучающихся: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  условиях;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целостного восприятия мира в виде взаимосвязанной иерархии природно-общественных территориальных систем, формирующихся  и  развивающихся  по   определённым  законам;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умений организации собственной жизни в соответствии с гуманистическими, экологическими, демократическими и другими   принципами как основными ценностями географии;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предпрофильной ориентации.</w:t>
      </w:r>
      <w:r w:rsidRPr="001226B0">
        <w:rPr>
          <w:rFonts w:ascii="Times New Roman" w:hAnsi="Times New Roman"/>
          <w:sz w:val="24"/>
          <w:szCs w:val="24"/>
        </w:rPr>
        <w:tab/>
      </w:r>
    </w:p>
    <w:p w:rsidR="00F41D44" w:rsidRPr="001226B0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b/>
          <w:sz w:val="24"/>
          <w:szCs w:val="24"/>
        </w:rPr>
        <w:t xml:space="preserve">                  ОБЩАЯ   ХАРАКТЕРИСТИКА КУРСА ГЕОГРАФИИ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</w:t>
      </w:r>
      <w:r w:rsidRPr="001226B0">
        <w:rPr>
          <w:rFonts w:ascii="Times New Roman" w:hAnsi="Times New Roman"/>
          <w:sz w:val="24"/>
          <w:szCs w:val="24"/>
        </w:rPr>
        <w:lastRenderedPageBreak/>
        <w:t>развития природы, о размещении населения и хозяйства, об особенностях и о динамике главных природных, экологических,   социально-экономических,   политических 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F41D44" w:rsidRPr="00F039D1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D44" w:rsidRPr="001226B0" w:rsidRDefault="0075094E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9D1">
        <w:rPr>
          <w:rFonts w:ascii="Times New Roman" w:hAnsi="Times New Roman"/>
          <w:b/>
          <w:i/>
          <w:iCs/>
          <w:sz w:val="24"/>
          <w:szCs w:val="24"/>
        </w:rPr>
        <w:tab/>
      </w:r>
      <w:r w:rsidR="0098253C" w:rsidRPr="00F039D1">
        <w:rPr>
          <w:rFonts w:ascii="Times New Roman" w:hAnsi="Times New Roman"/>
          <w:b/>
          <w:i/>
          <w:iCs/>
          <w:sz w:val="24"/>
          <w:szCs w:val="24"/>
        </w:rPr>
        <w:t>Целями</w:t>
      </w:r>
      <w:r w:rsidR="0098253C" w:rsidRPr="001226B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8253C" w:rsidRPr="001226B0">
        <w:rPr>
          <w:rFonts w:ascii="Times New Roman" w:hAnsi="Times New Roman"/>
          <w:sz w:val="24"/>
          <w:szCs w:val="24"/>
        </w:rPr>
        <w:t>изучения географии в основной школе являются: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формирование системы географических знаний как компонента научной картины мира;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формирование целостного географического образа планеты Земля на разных его уровнях (планета в целом, территории материков, России, своего региона и т.д.);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 понимание особенностей взаимодействия человека и природы на современном этапе его развития с учётом исторических факторов;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— 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 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всестороннее изучение географии России, включая различные виды её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—  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F41D44" w:rsidRPr="001226B0" w:rsidRDefault="0075094E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253C" w:rsidRPr="001226B0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подходов, основанных на взаимосвязи глобальной, региональной и краеведческой составляющих.</w:t>
      </w:r>
    </w:p>
    <w:p w:rsidR="00F41D44" w:rsidRPr="001226B0" w:rsidRDefault="0098253C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</w:t>
      </w:r>
      <w:r w:rsidRPr="001226B0">
        <w:rPr>
          <w:rFonts w:ascii="Times New Roman" w:hAnsi="Times New Roman"/>
          <w:i/>
          <w:iCs/>
          <w:sz w:val="24"/>
          <w:szCs w:val="24"/>
        </w:rPr>
        <w:t xml:space="preserve">проектную и исследовательскую деятельность, </w:t>
      </w:r>
      <w:r w:rsidRPr="001226B0">
        <w:rPr>
          <w:rFonts w:ascii="Times New Roman" w:hAnsi="Times New Roman"/>
          <w:sz w:val="24"/>
          <w:szCs w:val="24"/>
        </w:rPr>
        <w:t xml:space="preserve">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</w:t>
      </w:r>
      <w:r w:rsidRPr="001226B0">
        <w:rPr>
          <w:rFonts w:ascii="Times New Roman" w:hAnsi="Times New Roman"/>
          <w:sz w:val="24"/>
          <w:szCs w:val="24"/>
        </w:rPr>
        <w:lastRenderedPageBreak/>
        <w:t xml:space="preserve">объяснять, доказывать, защищать свои идеи, давать определения понятиям, структурировать материал и др. Обучающиеся включаются в </w:t>
      </w:r>
      <w:r w:rsidRPr="001226B0">
        <w:rPr>
          <w:rFonts w:ascii="Times New Roman" w:hAnsi="Times New Roman"/>
          <w:i/>
          <w:iCs/>
          <w:sz w:val="24"/>
          <w:szCs w:val="24"/>
        </w:rPr>
        <w:t xml:space="preserve">коммуникативную учебную деятельность, </w:t>
      </w:r>
      <w:r w:rsidRPr="001226B0">
        <w:rPr>
          <w:rFonts w:ascii="Times New Roman" w:hAnsi="Times New Roman"/>
          <w:sz w:val="24"/>
          <w:szCs w:val="24"/>
        </w:rPr>
        <w:t>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F41D44" w:rsidRPr="001226B0" w:rsidRDefault="0075094E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253C" w:rsidRPr="001226B0">
        <w:rPr>
          <w:rFonts w:ascii="Times New Roman" w:hAnsi="Times New Roman"/>
          <w:sz w:val="24"/>
          <w:szCs w:val="24"/>
        </w:rPr>
        <w:t>Учебное содержание курса географии в линии «Полярная звезда» сконструировано по блокам, в которых комплексно изучаются: с 6 по 7 класс — география планеты, с 8 по 9 класс — география России.</w:t>
      </w:r>
    </w:p>
    <w:p w:rsidR="00F41D44" w:rsidRPr="001226B0" w:rsidRDefault="0075094E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253C" w:rsidRPr="001226B0">
        <w:rPr>
          <w:rFonts w:ascii="Times New Roman" w:hAnsi="Times New Roman"/>
          <w:sz w:val="24"/>
          <w:szCs w:val="24"/>
        </w:rPr>
        <w:t>Учебники для 8 и 9 классов посвящены изучению России, поэтому их содержание — центральное в системе географического образования, выполняющее, наряду с обучающей и воспитывающей, и идеологическую роль. Главная цель — формирование географического образа своей Родины во всём его многообразии и целостности и показ взаимосвязи трёх основных компонентов — природы, населения, хозяйства. В 8 классе даётся общий обзор, а в 9 классе изучаются географические   районы.</w:t>
      </w:r>
    </w:p>
    <w:p w:rsidR="00F41D44" w:rsidRPr="001226B0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44" w:rsidRPr="001226B0" w:rsidRDefault="0098253C" w:rsidP="001226B0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41D44" w:rsidRPr="001226B0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3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912"/>
        <w:gridCol w:w="6945"/>
        <w:gridCol w:w="1862"/>
      </w:tblGrid>
      <w:tr w:rsidR="00F41D44" w:rsidRPr="001226B0" w:rsidTr="001226B0">
        <w:trPr>
          <w:cantSplit/>
        </w:trPr>
        <w:tc>
          <w:tcPr>
            <w:tcW w:w="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Урока п.п</w:t>
            </w:r>
          </w:p>
        </w:tc>
        <w:tc>
          <w:tcPr>
            <w:tcW w:w="6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  <w:p w:rsidR="00F41D44" w:rsidRPr="001226B0" w:rsidRDefault="00F41D44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</w:tr>
      <w:tr w:rsidR="00F41D44" w:rsidRPr="001226B0" w:rsidTr="001226B0">
        <w:trPr>
          <w:cantSplit/>
          <w:trHeight w:val="330"/>
        </w:trPr>
        <w:tc>
          <w:tcPr>
            <w:tcW w:w="9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44" w:rsidRPr="001226B0" w:rsidTr="001226B0">
        <w:trPr>
          <w:cantSplit/>
          <w:trHeight w:val="330"/>
        </w:trPr>
        <w:tc>
          <w:tcPr>
            <w:tcW w:w="9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Россия в мире </w:t>
            </w:r>
          </w:p>
        </w:tc>
        <w:tc>
          <w:tcPr>
            <w:tcW w:w="18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4+2</w:t>
            </w:r>
          </w:p>
        </w:tc>
      </w:tr>
      <w:tr w:rsidR="00F41D44" w:rsidRPr="001226B0" w:rsidTr="001226B0">
        <w:trPr>
          <w:cantSplit/>
          <w:trHeight w:val="330"/>
        </w:trPr>
        <w:tc>
          <w:tcPr>
            <w:tcW w:w="9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Россияне </w:t>
            </w:r>
          </w:p>
        </w:tc>
        <w:tc>
          <w:tcPr>
            <w:tcW w:w="18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1D44" w:rsidRPr="001226B0" w:rsidTr="001226B0">
        <w:trPr>
          <w:cantSplit/>
          <w:trHeight w:val="330"/>
        </w:trPr>
        <w:tc>
          <w:tcPr>
            <w:tcW w:w="9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8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tabs>
                <w:tab w:val="left" w:pos="1755"/>
                <w:tab w:val="center" w:pos="20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17+1</w:t>
            </w:r>
          </w:p>
        </w:tc>
      </w:tr>
      <w:tr w:rsidR="00F41D44" w:rsidRPr="001226B0" w:rsidTr="001226B0">
        <w:trPr>
          <w:cantSplit/>
          <w:trHeight w:val="330"/>
        </w:trPr>
        <w:tc>
          <w:tcPr>
            <w:tcW w:w="9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18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15+7</w:t>
            </w:r>
          </w:p>
        </w:tc>
      </w:tr>
      <w:tr w:rsidR="00F41D44" w:rsidRPr="001226B0" w:rsidTr="001226B0">
        <w:trPr>
          <w:cantSplit/>
          <w:trHeight w:val="330"/>
        </w:trPr>
        <w:tc>
          <w:tcPr>
            <w:tcW w:w="9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Природно-хозяйственные зоны </w:t>
            </w:r>
          </w:p>
        </w:tc>
        <w:tc>
          <w:tcPr>
            <w:tcW w:w="18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6+2</w:t>
            </w:r>
          </w:p>
        </w:tc>
      </w:tr>
      <w:tr w:rsidR="00F41D44" w:rsidRPr="001226B0" w:rsidTr="001226B0">
        <w:trPr>
          <w:cantSplit/>
          <w:trHeight w:val="330"/>
        </w:trPr>
        <w:tc>
          <w:tcPr>
            <w:tcW w:w="9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Наше наследие </w:t>
            </w:r>
          </w:p>
        </w:tc>
        <w:tc>
          <w:tcPr>
            <w:tcW w:w="18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1D44" w:rsidRPr="001226B0" w:rsidTr="001226B0">
        <w:trPr>
          <w:cantSplit/>
          <w:trHeight w:val="330"/>
        </w:trPr>
        <w:tc>
          <w:tcPr>
            <w:tcW w:w="9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8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1D44" w:rsidRPr="001226B0" w:rsidTr="001226B0">
        <w:trPr>
          <w:cantSplit/>
          <w:trHeight w:val="330"/>
        </w:trPr>
        <w:tc>
          <w:tcPr>
            <w:tcW w:w="9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F41D44" w:rsidRPr="001226B0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44" w:rsidRPr="001226B0" w:rsidRDefault="0098253C" w:rsidP="001226B0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b/>
          <w:bCs/>
          <w:sz w:val="24"/>
          <w:szCs w:val="24"/>
        </w:rPr>
        <w:t>СОДЕРЖАНИЕ ТЕМ  УЧЕБНОГО КУРСА ГЕОГРАФИИ</w:t>
      </w:r>
    </w:p>
    <w:p w:rsidR="00F41D44" w:rsidRPr="001226B0" w:rsidRDefault="00F41D44" w:rsidP="001226B0">
      <w:pPr>
        <w:pStyle w:val="ab"/>
        <w:spacing w:line="240" w:lineRule="auto"/>
        <w:jc w:val="both"/>
        <w:rPr>
          <w:rFonts w:ascii="Times New Roman" w:hAnsi="Times New Roman" w:cs="Times New Roman"/>
        </w:rPr>
      </w:pPr>
    </w:p>
    <w:p w:rsidR="001226B0" w:rsidRPr="001226B0" w:rsidRDefault="0075094E" w:rsidP="001226B0">
      <w:pPr>
        <w:pStyle w:val="ab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98253C" w:rsidRPr="001226B0">
        <w:rPr>
          <w:rFonts w:ascii="Times New Roman" w:hAnsi="Times New Roman" w:cs="Times New Roman"/>
          <w:b/>
          <w:bCs/>
        </w:rPr>
        <w:t>ГЕОГРАФИЯ. РОССИЯ</w:t>
      </w:r>
    </w:p>
    <w:p w:rsidR="00F41D44" w:rsidRPr="001226B0" w:rsidRDefault="0098253C" w:rsidP="001226B0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>Тема 1. </w:t>
      </w:r>
      <w:r w:rsidRPr="001226B0">
        <w:rPr>
          <w:rFonts w:ascii="Times New Roman" w:hAnsi="Times New Roman" w:cs="Times New Roman"/>
        </w:rPr>
        <w:t>Россия в мире (</w:t>
      </w:r>
      <w:r w:rsidRPr="001226B0">
        <w:rPr>
          <w:rStyle w:val="a4"/>
          <w:rFonts w:ascii="Times New Roman" w:hAnsi="Times New Roman" w:cs="Times New Roman"/>
        </w:rPr>
        <w:t>6 ч</w:t>
      </w:r>
      <w:r w:rsidRPr="001226B0">
        <w:rPr>
          <w:rFonts w:ascii="Times New Roman" w:hAnsi="Times New Roman" w:cs="Times New Roman"/>
        </w:rPr>
        <w:t>)</w:t>
      </w:r>
    </w:p>
    <w:p w:rsidR="0075094E" w:rsidRDefault="0098253C" w:rsidP="0050224E">
      <w:pPr>
        <w:pStyle w:val="ab"/>
        <w:spacing w:line="240" w:lineRule="auto"/>
        <w:rPr>
          <w:rStyle w:val="a4"/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  <w:r w:rsidRPr="001226B0">
        <w:rPr>
          <w:rFonts w:ascii="Times New Roman" w:hAnsi="Times New Roman" w:cs="Times New Roman"/>
        </w:rPr>
        <w:br/>
        <w:t>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Россия на карте часовых поясов. Часовые пояса. Местное время. Поясное время. Декретное время. Летнее время. Линия перемены дат.</w:t>
      </w:r>
      <w:r w:rsidRPr="001226B0">
        <w:rPr>
          <w:rFonts w:ascii="Times New Roman" w:hAnsi="Times New Roman" w:cs="Times New Roman"/>
        </w:rPr>
        <w:br/>
        <w:t>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Формирование территории России. Заселение территории России. Вклад исследователей, путешественников в освоение территории России. Русские первопроходцы — Ермак, И. Москвитин, С. Дежнев, В. Беринг, В. Поярков, Е. Хабаров, С. Крашенинников.</w:t>
      </w:r>
      <w:r w:rsidRPr="001226B0">
        <w:rPr>
          <w:rFonts w:ascii="Times New Roman" w:hAnsi="Times New Roman" w:cs="Times New Roman"/>
        </w:rPr>
        <w:br/>
        <w:t>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</w:t>
      </w:r>
      <w:r w:rsidRPr="001226B0">
        <w:rPr>
          <w:rStyle w:val="a4"/>
          <w:rFonts w:ascii="Times New Roman" w:hAnsi="Times New Roman" w:cs="Times New Roman"/>
        </w:rPr>
        <w:t xml:space="preserve">Практикум. 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1. Обозначение на контурной карте государственной границы России.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 2. Определение разницы во времени на карте часовых поясов. 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3. Ориентирование по физической карте России. 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4. Сравнение способов районирования (природного и экономического). </w:t>
      </w:r>
    </w:p>
    <w:p w:rsidR="00F41D44" w:rsidRPr="001226B0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5. Подготовка доклада о русском первопроходце (по выбору).</w:t>
      </w:r>
    </w:p>
    <w:p w:rsidR="00F41D44" w:rsidRPr="001226B0" w:rsidRDefault="0098253C" w:rsidP="001226B0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lastRenderedPageBreak/>
        <w:t>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</w:t>
      </w:r>
      <w:r w:rsidRPr="001226B0">
        <w:rPr>
          <w:rStyle w:val="a4"/>
          <w:rFonts w:ascii="Times New Roman" w:hAnsi="Times New Roman" w:cs="Times New Roman"/>
        </w:rPr>
        <w:t>Тема 2. </w:t>
      </w:r>
      <w:r w:rsidRPr="001226B0">
        <w:rPr>
          <w:rFonts w:ascii="Times New Roman" w:hAnsi="Times New Roman" w:cs="Times New Roman"/>
        </w:rPr>
        <w:t>Россияне (</w:t>
      </w:r>
      <w:r w:rsidRPr="001226B0">
        <w:rPr>
          <w:rStyle w:val="a4"/>
          <w:rFonts w:ascii="Times New Roman" w:hAnsi="Times New Roman" w:cs="Times New Roman"/>
        </w:rPr>
        <w:t>10 ч</w:t>
      </w:r>
      <w:r w:rsidRPr="001226B0">
        <w:rPr>
          <w:rFonts w:ascii="Times New Roman" w:hAnsi="Times New Roman" w:cs="Times New Roman"/>
        </w:rPr>
        <w:t>)</w:t>
      </w:r>
    </w:p>
    <w:p w:rsidR="0075094E" w:rsidRDefault="0098253C" w:rsidP="0050224E">
      <w:pPr>
        <w:pStyle w:val="ab"/>
        <w:spacing w:line="240" w:lineRule="auto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воспроизводства.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Численность населения. Темпы роста численности населения. Демографический кризис. Демографические потери. Демографическ</w:t>
      </w:r>
      <w:r w:rsidR="0075094E">
        <w:rPr>
          <w:rFonts w:ascii="Times New Roman" w:hAnsi="Times New Roman" w:cs="Times New Roman"/>
        </w:rPr>
        <w:t>ие проблемы и их решение.</w:t>
      </w:r>
      <w:r w:rsidR="0075094E">
        <w:rPr>
          <w:rFonts w:ascii="Times New Roman" w:hAnsi="Times New Roman" w:cs="Times New Roman"/>
        </w:rPr>
        <w:br/>
        <w:t xml:space="preserve">            </w:t>
      </w:r>
      <w:r w:rsidRPr="001226B0">
        <w:rPr>
          <w:rFonts w:ascii="Times New Roman" w:hAnsi="Times New Roman" w:cs="Times New Roman"/>
        </w:rPr>
        <w:t>Миграции населения. Мигранты. Этические нор</w:t>
      </w:r>
      <w:r w:rsidR="0075094E">
        <w:rPr>
          <w:rFonts w:ascii="Times New Roman" w:hAnsi="Times New Roman" w:cs="Times New Roman"/>
        </w:rPr>
        <w:t>мы в отношении мигрантов.</w:t>
      </w:r>
      <w:r w:rsidR="0075094E">
        <w:rPr>
          <w:rFonts w:ascii="Times New Roman" w:hAnsi="Times New Roman" w:cs="Times New Roman"/>
        </w:rPr>
        <w:br/>
        <w:t xml:space="preserve">            </w:t>
      </w:r>
      <w:r w:rsidRPr="001226B0">
        <w:rPr>
          <w:rFonts w:ascii="Times New Roman" w:hAnsi="Times New Roman" w:cs="Times New Roman"/>
        </w:rPr>
        <w:t xml:space="preserve">«Демографический портрет» населения России. Демографическая ситуация. </w:t>
      </w:r>
      <w:r w:rsidR="0075094E">
        <w:rPr>
          <w:rFonts w:ascii="Times New Roman" w:hAnsi="Times New Roman" w:cs="Times New Roman"/>
        </w:rPr>
        <w:t xml:space="preserve">   </w:t>
      </w:r>
      <w:r w:rsidRPr="001226B0">
        <w:rPr>
          <w:rFonts w:ascii="Times New Roman" w:hAnsi="Times New Roman" w:cs="Times New Roman"/>
        </w:rPr>
        <w:t>Половозрастная с</w:t>
      </w:r>
      <w:r w:rsidR="0075094E">
        <w:rPr>
          <w:rFonts w:ascii="Times New Roman" w:hAnsi="Times New Roman" w:cs="Times New Roman"/>
        </w:rPr>
        <w:t>труктура населения России.</w:t>
      </w:r>
    </w:p>
    <w:p w:rsidR="00F41D44" w:rsidRPr="001226B0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  <w:r w:rsidR="0098253C" w:rsidRPr="001226B0"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Этнос. Этническая территория. Этническая структура регионов России. Россия 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  <w:r w:rsidR="0098253C" w:rsidRPr="001226B0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  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  <w:r w:rsidR="0098253C" w:rsidRPr="001226B0">
        <w:rPr>
          <w:rFonts w:ascii="Times New Roman" w:hAnsi="Times New Roman" w:cs="Times New Roman"/>
        </w:rPr>
        <w:br/>
        <w:t>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 Расселение и урбанизация. Типы поселений. Городской и сельский образ жизни. Влияние урбанизации на окружающую среду.</w:t>
      </w:r>
      <w:r w:rsidR="0098253C" w:rsidRPr="001226B0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  Города и сельские поселения. Типы городов. Сельская местность. Функции сельской местности.</w:t>
      </w:r>
      <w:r w:rsidR="0098253C" w:rsidRPr="001226B0">
        <w:rPr>
          <w:rFonts w:ascii="Times New Roman" w:hAnsi="Times New Roman" w:cs="Times New Roman"/>
        </w:rPr>
        <w:br/>
        <w:t>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 </w:t>
      </w:r>
      <w:r w:rsidR="0098253C" w:rsidRPr="001226B0">
        <w:rPr>
          <w:rStyle w:val="a4"/>
          <w:rFonts w:ascii="Times New Roman" w:hAnsi="Times New Roman" w:cs="Times New Roman"/>
        </w:rPr>
        <w:t xml:space="preserve">Практикум. </w:t>
      </w:r>
      <w:r w:rsidR="0098253C" w:rsidRPr="001226B0">
        <w:rPr>
          <w:rFonts w:ascii="Times New Roman" w:hAnsi="Times New Roman" w:cs="Times New Roman"/>
        </w:rPr>
        <w:t>1. Анализ графиков рождаемости и смертности в России. 2. Построение графика численности населения своего района (области). 3. Анализ половозрастных пирамид России и отдельных ее регионов. 4. Анализ карты народов России. 5. Выявление на основе опроса рейтинга профессий и их соотношения на рынке труда в своем регионе.</w:t>
      </w:r>
    </w:p>
    <w:p w:rsidR="00F41D44" w:rsidRPr="001226B0" w:rsidRDefault="0098253C" w:rsidP="001226B0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>Тема 3. </w:t>
      </w:r>
      <w:r w:rsidRPr="001226B0">
        <w:rPr>
          <w:rFonts w:ascii="Times New Roman" w:hAnsi="Times New Roman" w:cs="Times New Roman"/>
        </w:rPr>
        <w:t>Природа (</w:t>
      </w:r>
      <w:r w:rsidRPr="001226B0">
        <w:rPr>
          <w:rStyle w:val="a4"/>
          <w:rFonts w:ascii="Times New Roman" w:hAnsi="Times New Roman" w:cs="Times New Roman"/>
        </w:rPr>
        <w:t>18 ч</w:t>
      </w:r>
      <w:r w:rsidRPr="001226B0">
        <w:rPr>
          <w:rFonts w:ascii="Times New Roman" w:hAnsi="Times New Roman" w:cs="Times New Roman"/>
        </w:rPr>
        <w:t>)</w:t>
      </w:r>
    </w:p>
    <w:p w:rsidR="0075094E" w:rsidRDefault="0098253C" w:rsidP="0050224E">
      <w:pPr>
        <w:pStyle w:val="ab"/>
        <w:spacing w:line="240" w:lineRule="auto"/>
        <w:rPr>
          <w:rStyle w:val="a4"/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История развития земной коры. Геологическое летосчисление. Геохронологическая шкала. Эра. Эпоха складчатости. Геологическая карта.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Особенности рельефа России. Тектонические структуры. Платформы и геосинклинали. Связь рельефа с тектоническим строением территории.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Pr="001226B0">
        <w:rPr>
          <w:rFonts w:ascii="Times New Roman" w:hAnsi="Times New Roman" w:cs="Times New Roman"/>
        </w:rPr>
        <w:br/>
        <w:t>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</w:t>
      </w:r>
      <w:r w:rsidRPr="001226B0">
        <w:rPr>
          <w:rStyle w:val="a4"/>
          <w:rFonts w:ascii="Times New Roman" w:hAnsi="Times New Roman" w:cs="Times New Roman"/>
        </w:rPr>
        <w:t xml:space="preserve">Практикум. 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1. Описание рельефа России по плану. 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2. Определение по картам закономерностей размещения основных месторождений полезных ископаемых. </w:t>
      </w:r>
    </w:p>
    <w:p w:rsidR="0075094E" w:rsidRDefault="0075094E" w:rsidP="0050224E">
      <w:pPr>
        <w:pStyle w:val="ab"/>
        <w:spacing w:line="240" w:lineRule="auto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3. Изучение по различным источникам (газеты, журналы, научно-популярная литература) стихийных природных явлений, имевших место на территории России в </w:t>
      </w:r>
      <w:r w:rsidR="00F039D1">
        <w:rPr>
          <w:rFonts w:ascii="Times New Roman" w:hAnsi="Times New Roman" w:cs="Times New Roman"/>
        </w:rPr>
        <w:t>различные исторические периоды.</w:t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Климат России. Понятие «солнечная радиация». Прямая и рассеянная радиация. Суммарная радиация. Радиационный баланс. Поступление солнечной радиации на поверхность Земли. Изменение солнечной радиации по сезонам года.</w:t>
      </w:r>
      <w:r w:rsidR="0098253C" w:rsidRPr="001226B0">
        <w:rPr>
          <w:rFonts w:ascii="Times New Roman" w:hAnsi="Times New Roman" w:cs="Times New Roman"/>
        </w:rPr>
        <w:br/>
        <w:t>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  <w:r w:rsidR="0098253C" w:rsidRPr="001226B0">
        <w:rPr>
          <w:rFonts w:ascii="Times New Roman" w:hAnsi="Times New Roman" w:cs="Times New Roman"/>
        </w:rPr>
        <w:br/>
        <w:t>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 Влияние на климат России ее географического положения. Климатические особенности зимнего и летнего сезонов года. Синоптическая карта.</w:t>
      </w:r>
      <w:r w:rsidR="0098253C" w:rsidRPr="001226B0">
        <w:rPr>
          <w:rFonts w:ascii="Times New Roman" w:hAnsi="Times New Roman" w:cs="Times New Roman"/>
        </w:rPr>
        <w:br/>
        <w:t>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  Климатические пояса и типы климата России. Климатические особенности России. Климат своего региона. Комфортность климата. Влияние климатических условий на </w:t>
      </w:r>
      <w:r w:rsidR="0098253C" w:rsidRPr="001226B0">
        <w:rPr>
          <w:rFonts w:ascii="Times New Roman" w:hAnsi="Times New Roman" w:cs="Times New Roman"/>
        </w:rPr>
        <w:lastRenderedPageBreak/>
        <w:t>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Style w:val="a4"/>
          <w:rFonts w:ascii="Times New Roman" w:hAnsi="Times New Roman" w:cs="Times New Roman"/>
        </w:rPr>
        <w:t xml:space="preserve">Практикум. 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1. 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России. 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2. Анализ прогноза погоды за определенный период (неделю, месяц) по материалам средств массовой информации.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3. Оценка климатических условий отдельных регионов страны с точки зрения их комфортности для жизни и хозяйственной деятельности населения.</w:t>
      </w:r>
    </w:p>
    <w:p w:rsidR="0075094E" w:rsidRDefault="0098253C" w:rsidP="0050224E">
      <w:pPr>
        <w:pStyle w:val="ab"/>
        <w:spacing w:line="240" w:lineRule="auto"/>
        <w:rPr>
          <w:rStyle w:val="a4"/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 xml:space="preserve"> 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4. Анализ агроклиматических ресурсов своей местности дл</w:t>
      </w:r>
      <w:r w:rsidR="0075094E">
        <w:rPr>
          <w:rFonts w:ascii="Times New Roman" w:hAnsi="Times New Roman" w:cs="Times New Roman"/>
        </w:rPr>
        <w:t>я развития сельского хозяйства.</w:t>
      </w:r>
      <w:r w:rsidRPr="001226B0">
        <w:rPr>
          <w:rFonts w:ascii="Times New Roman" w:hAnsi="Times New Roman" w:cs="Times New Roman"/>
        </w:rPr>
        <w:br/>
        <w:t>      Россия — морская держава. Особенности российских морей. Принадлежность морей к бассейнам океанов — Атлантического, Тихого и Северного Ледовитого. Ресурсы морей и их использование человеком. Рекреационное значение морей. Экологические проблемы морей.</w:t>
      </w:r>
      <w:r w:rsidRPr="001226B0">
        <w:rPr>
          <w:rFonts w:ascii="Times New Roman" w:hAnsi="Times New Roman" w:cs="Times New Roman"/>
        </w:rPr>
        <w:br/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 </w:t>
      </w:r>
      <w:r w:rsidRPr="001226B0">
        <w:rPr>
          <w:rStyle w:val="a4"/>
          <w:rFonts w:ascii="Times New Roman" w:hAnsi="Times New Roman" w:cs="Times New Roman"/>
        </w:rPr>
        <w:t>Практикум.</w:t>
      </w:r>
    </w:p>
    <w:p w:rsidR="0075094E" w:rsidRDefault="0098253C" w:rsidP="0050224E">
      <w:pPr>
        <w:pStyle w:val="ab"/>
        <w:spacing w:line="240" w:lineRule="auto"/>
        <w:rPr>
          <w:rFonts w:ascii="Times New Roman" w:hAnsi="Times New Roman" w:cs="Times New Roman"/>
        </w:rPr>
      </w:pPr>
      <w:r w:rsidRPr="001226B0">
        <w:rPr>
          <w:rStyle w:val="a4"/>
          <w:rFonts w:ascii="Times New Roman" w:hAnsi="Times New Roman" w:cs="Times New Roman"/>
        </w:rPr>
        <w:t xml:space="preserve"> </w:t>
      </w:r>
      <w:r w:rsidR="0075094E">
        <w:rPr>
          <w:rStyle w:val="a4"/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1. Обозначение на контурной карте морей, омывающих берега России.</w:t>
      </w:r>
    </w:p>
    <w:p w:rsidR="00F41D44" w:rsidRPr="001226B0" w:rsidRDefault="0098253C" w:rsidP="0050224E">
      <w:pPr>
        <w:pStyle w:val="ab"/>
        <w:spacing w:line="240" w:lineRule="auto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 xml:space="preserve"> 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2. Описание одного из российских морей по типовому плану.</w:t>
      </w:r>
      <w:r w:rsidRPr="001226B0">
        <w:rPr>
          <w:rFonts w:ascii="Times New Roman" w:hAnsi="Times New Roman" w:cs="Times New Roman"/>
        </w:rPr>
        <w:br/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 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деятельности. Охрана речных вод.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Озера России. Распространение озер. Крупнейшие озера. Типы озер России. Болота. Распространение болот. Верховые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  <w:r w:rsidRPr="001226B0">
        <w:rPr>
          <w:rFonts w:ascii="Times New Roman" w:hAnsi="Times New Roman" w:cs="Times New Roman"/>
        </w:rPr>
        <w:br/>
        <w:t>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   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Pr="001226B0">
        <w:rPr>
          <w:rFonts w:ascii="Times New Roman" w:hAnsi="Times New Roman" w:cs="Times New Roman"/>
        </w:rPr>
        <w:t>(Учимся с «Полярной звездой» — 1). Решаем проблему: преобразование рек.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 xml:space="preserve">Практикум. </w:t>
      </w:r>
      <w:r w:rsidRPr="001226B0">
        <w:rPr>
          <w:rFonts w:ascii="Times New Roman" w:hAnsi="Times New Roman" w:cs="Times New Roman"/>
        </w:rPr>
        <w:t>1. Обозначение на контурной карте крупных рек России. 2. Определение падения и уклона одной из российских рек (по выбору). 3. Описание одной из российских рек с использованием тематических карт; выявление возможностей ее хозяйственного использования. 4. Разработка маршрута речной «кругосветки» по водным путям России.</w:t>
      </w:r>
    </w:p>
    <w:p w:rsidR="0075094E" w:rsidRDefault="0098253C" w:rsidP="0050224E">
      <w:pPr>
        <w:pStyle w:val="ab"/>
        <w:spacing w:line="240" w:lineRule="auto"/>
        <w:jc w:val="both"/>
        <w:rPr>
          <w:rStyle w:val="a4"/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Почва — особое природное тело. Отличие почвы от горной породы. Строение почвы. Механический состав и структура почвы.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Почвообразующие факторы. Типы почв. Зональность почв. Земельные и почвенные ресурсы. Рациональное использование почв. Защита почвы от эрозии. Почвы своего края.</w:t>
      </w:r>
      <w:r w:rsidRPr="001226B0">
        <w:rPr>
          <w:rFonts w:ascii="Times New Roman" w:hAnsi="Times New Roman" w:cs="Times New Roman"/>
        </w:rPr>
        <w:br/>
        <w:t>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</w:t>
      </w:r>
      <w:r w:rsidRPr="001226B0">
        <w:rPr>
          <w:rStyle w:val="a4"/>
          <w:rFonts w:ascii="Times New Roman" w:hAnsi="Times New Roman" w:cs="Times New Roman"/>
        </w:rPr>
        <w:t>Практикум.</w:t>
      </w:r>
    </w:p>
    <w:p w:rsidR="0075094E" w:rsidRDefault="0075094E" w:rsidP="0050224E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ab/>
      </w:r>
      <w:r w:rsidR="0098253C" w:rsidRPr="001226B0">
        <w:rPr>
          <w:rStyle w:val="a4"/>
          <w:rFonts w:ascii="Times New Roman" w:hAnsi="Times New Roman" w:cs="Times New Roman"/>
        </w:rPr>
        <w:t xml:space="preserve"> </w:t>
      </w:r>
      <w:r w:rsidR="0098253C" w:rsidRPr="001226B0">
        <w:rPr>
          <w:rFonts w:ascii="Times New Roman" w:hAnsi="Times New Roman" w:cs="Times New Roman"/>
        </w:rPr>
        <w:t>1. Анализ земельных и почвенных ресурсов по картам атласа.</w:t>
      </w:r>
    </w:p>
    <w:p w:rsidR="00F41D44" w:rsidRPr="001226B0" w:rsidRDefault="0075094E" w:rsidP="0050224E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 2. Ознакомление с образцами почв своей местности.</w:t>
      </w:r>
    </w:p>
    <w:p w:rsidR="00F41D44" w:rsidRPr="001226B0" w:rsidRDefault="0098253C" w:rsidP="0050224E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>Тема 4. </w:t>
      </w:r>
      <w:r w:rsidRPr="001226B0">
        <w:rPr>
          <w:rFonts w:ascii="Times New Roman" w:hAnsi="Times New Roman" w:cs="Times New Roman"/>
        </w:rPr>
        <w:t>Хозяйство (</w:t>
      </w:r>
      <w:r w:rsidRPr="001226B0">
        <w:rPr>
          <w:rStyle w:val="a4"/>
          <w:rFonts w:ascii="Times New Roman" w:hAnsi="Times New Roman" w:cs="Times New Roman"/>
        </w:rPr>
        <w:t>22 ч</w:t>
      </w:r>
      <w:r w:rsidRPr="001226B0">
        <w:rPr>
          <w:rFonts w:ascii="Times New Roman" w:hAnsi="Times New Roman" w:cs="Times New Roman"/>
        </w:rPr>
        <w:t>)</w:t>
      </w:r>
    </w:p>
    <w:p w:rsidR="0075094E" w:rsidRDefault="0098253C" w:rsidP="0050224E">
      <w:pPr>
        <w:pStyle w:val="ab"/>
        <w:spacing w:line="240" w:lineRule="auto"/>
        <w:rPr>
          <w:rStyle w:val="a4"/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рыночных условиях.</w:t>
      </w:r>
      <w:r w:rsidRPr="001226B0">
        <w:rPr>
          <w:rFonts w:ascii="Times New Roman" w:hAnsi="Times New Roman" w:cs="Times New Roman"/>
        </w:rPr>
        <w:br/>
        <w:t>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 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хозяйства» и «межотраслевой комплекс».</w:t>
      </w:r>
      <w:r w:rsidRPr="001226B0">
        <w:rPr>
          <w:rFonts w:ascii="Times New Roman" w:hAnsi="Times New Roman" w:cs="Times New Roman"/>
        </w:rPr>
        <w:br/>
        <w:t>      </w:t>
      </w:r>
      <w:r w:rsidRPr="001226B0">
        <w:rPr>
          <w:rStyle w:val="a4"/>
          <w:rFonts w:ascii="Times New Roman" w:hAnsi="Times New Roman" w:cs="Times New Roman"/>
        </w:rPr>
        <w:t xml:space="preserve">Практикум. 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1. Выделение циклов в развитии экономики своего региона. </w:t>
      </w:r>
    </w:p>
    <w:p w:rsidR="0075094E" w:rsidRDefault="0075094E" w:rsidP="0050224E">
      <w:pPr>
        <w:pStyle w:val="ab"/>
        <w:spacing w:line="240" w:lineRule="auto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2. Составление схемы «Виды предприятий по формам собственности».</w:t>
      </w:r>
      <w:r w:rsidR="0098253C" w:rsidRPr="001226B0">
        <w:rPr>
          <w:rFonts w:ascii="Times New Roman" w:hAnsi="Times New Roman" w:cs="Times New Roman"/>
        </w:rPr>
        <w:br/>
      </w:r>
      <w:r w:rsidR="0098253C" w:rsidRPr="001226B0"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 Топливно-энергетический комплекс. Состав. Особенности топливной </w:t>
      </w:r>
      <w:r w:rsidR="0098253C" w:rsidRPr="001226B0">
        <w:rPr>
          <w:rFonts w:ascii="Times New Roman" w:hAnsi="Times New Roman" w:cs="Times New Roman"/>
        </w:rPr>
        <w:lastRenderedPageBreak/>
        <w:t>промышленности. Топливно-энергетический баланс. Главные угольные бассейны страны. Значение комплекса в хозяйстве страны.</w:t>
      </w:r>
      <w:r w:rsidR="0098253C" w:rsidRPr="001226B0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  Нефтяная и газовая промышленность.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Электроэнергетика.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практика. </w:t>
      </w:r>
      <w:r w:rsidR="0098253C" w:rsidRPr="001226B0">
        <w:rPr>
          <w:rFonts w:ascii="Times New Roman" w:hAnsi="Times New Roman" w:cs="Times New Roman"/>
        </w:rPr>
        <w:t>Выбор места для строительства электростанции с учетом факторов, влияющих на размещение (на примере ГЭС).</w:t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Style w:val="a4"/>
          <w:rFonts w:ascii="Times New Roman" w:hAnsi="Times New Roman" w:cs="Times New Roman"/>
        </w:rPr>
        <w:t xml:space="preserve">Практикум. </w:t>
      </w:r>
      <w:r w:rsidR="0098253C" w:rsidRPr="001226B0">
        <w:rPr>
          <w:rFonts w:ascii="Times New Roman" w:hAnsi="Times New Roman" w:cs="Times New Roman"/>
        </w:rPr>
        <w:t>Составление схемы «Структура ТЭК».</w:t>
      </w:r>
      <w:r w:rsidR="0098253C" w:rsidRPr="001226B0">
        <w:rPr>
          <w:rFonts w:ascii="Times New Roman" w:hAnsi="Times New Roman" w:cs="Times New Roman"/>
        </w:rPr>
        <w:br/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Металлургия.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окружающей среды и здоровье человека.</w:t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Style w:val="a4"/>
          <w:rFonts w:ascii="Times New Roman" w:hAnsi="Times New Roman" w:cs="Times New Roman"/>
        </w:rPr>
        <w:t xml:space="preserve">Практикум. </w:t>
      </w:r>
      <w:r w:rsidR="0098253C" w:rsidRPr="001226B0">
        <w:rPr>
          <w:rFonts w:ascii="Times New Roman" w:hAnsi="Times New Roman" w:cs="Times New Roman"/>
        </w:rPr>
        <w:t>Установление основных факторов размещения предприятий черной и цветной металлургии.</w:t>
      </w:r>
      <w:r w:rsidR="0098253C" w:rsidRPr="001226B0">
        <w:rPr>
          <w:rFonts w:ascii="Times New Roman" w:hAnsi="Times New Roman" w:cs="Times New Roman"/>
        </w:rPr>
        <w:br/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Машиностроение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</w:t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Style w:val="a4"/>
          <w:rFonts w:ascii="Times New Roman" w:hAnsi="Times New Roman" w:cs="Times New Roman"/>
        </w:rPr>
        <w:t xml:space="preserve">Практикум. </w:t>
      </w:r>
      <w:r w:rsidR="0098253C" w:rsidRPr="001226B0">
        <w:rPr>
          <w:rFonts w:ascii="Times New Roman" w:hAnsi="Times New Roman" w:cs="Times New Roman"/>
        </w:rPr>
        <w:t>Составление характеристики машиностроительного предприятия своей</w:t>
      </w:r>
      <w:r w:rsidR="00F039D1">
        <w:rPr>
          <w:rFonts w:ascii="Times New Roman" w:hAnsi="Times New Roman" w:cs="Times New Roman"/>
        </w:rPr>
        <w:t xml:space="preserve"> местности.</w:t>
      </w:r>
      <w:r w:rsidR="0098253C" w:rsidRPr="001226B0"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Химическая промышленность.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  <w:r w:rsidR="0098253C" w:rsidRPr="001226B0">
        <w:rPr>
          <w:rFonts w:ascii="Times New Roman" w:hAnsi="Times New Roman" w:cs="Times New Roman"/>
        </w:rPr>
        <w:br/>
        <w:t> 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Лесопромышленный комплекс.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 w:rsidR="0098253C" w:rsidRPr="001226B0">
        <w:rPr>
          <w:rFonts w:ascii="Times New Roman" w:hAnsi="Times New Roman" w:cs="Times New Roman"/>
        </w:rPr>
        <w:br/>
        <w:t>      Сельское хозяйство 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</w:t>
      </w:r>
      <w:r w:rsidR="0098253C" w:rsidRPr="001226B0"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Животноводство. Особенности животноводства России.</w:t>
      </w:r>
      <w:r w:rsidR="0098253C" w:rsidRPr="001226B0">
        <w:rPr>
          <w:rFonts w:ascii="Times New Roman" w:hAnsi="Times New Roman" w:cs="Times New Roman"/>
        </w:rPr>
        <w:br/>
      </w:r>
      <w:r>
        <w:rPr>
          <w:rStyle w:val="a4"/>
          <w:rFonts w:ascii="Times New Roman" w:hAnsi="Times New Roman" w:cs="Times New Roman"/>
        </w:rPr>
        <w:t> </w:t>
      </w:r>
      <w:r w:rsidR="0098253C" w:rsidRPr="001226B0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="0098253C" w:rsidRPr="001226B0">
        <w:rPr>
          <w:rFonts w:ascii="Times New Roman" w:hAnsi="Times New Roman" w:cs="Times New Roman"/>
        </w:rPr>
        <w:t>(Учимся с «Полярной звездой» — 2). Агропромышленный комплекс. Состав АПК. Взаимосвязь отраслей АПК. Проблемы АПК. АПК своего района.</w:t>
      </w:r>
      <w:r w:rsidR="0098253C" w:rsidRPr="001226B0">
        <w:rPr>
          <w:rFonts w:ascii="Times New Roman" w:hAnsi="Times New Roman" w:cs="Times New Roman"/>
        </w:rPr>
        <w:br/>
        <w:t>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Пищевая промышленность. Состав пищевой промышленности. Связь пищевой промышленности с другими отраслями. Легкая промышленность. История развития легкой промышленности. Проблемы легкой промышленности.</w:t>
      </w:r>
      <w:r w:rsidR="0098253C" w:rsidRPr="001226B0"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Style w:val="a4"/>
          <w:rFonts w:ascii="Times New Roman" w:hAnsi="Times New Roman" w:cs="Times New Roman"/>
        </w:rPr>
        <w:t xml:space="preserve">Практикум. </w:t>
      </w:r>
    </w:p>
    <w:p w:rsidR="0075094E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1. Обозначение на контурной карте главных сельскохозяйственных районов страны. </w:t>
      </w:r>
    </w:p>
    <w:p w:rsidR="00F41D44" w:rsidRPr="001226B0" w:rsidRDefault="0075094E" w:rsidP="0050224E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2. Установление по материалам периодической печа</w:t>
      </w:r>
      <w:r w:rsidR="00F039D1">
        <w:rPr>
          <w:rFonts w:ascii="Times New Roman" w:hAnsi="Times New Roman" w:cs="Times New Roman"/>
        </w:rPr>
        <w:t>ти проблем сельского хозяйства.</w:t>
      </w:r>
      <w:r w:rsidR="0098253C" w:rsidRPr="001226B0">
        <w:rPr>
          <w:rFonts w:ascii="Times New Roman" w:hAnsi="Times New Roman" w:cs="Times New Roman"/>
        </w:rPr>
        <w:br/>
        <w:t>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   Транспорт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Транспорт и экологические проблемы. </w:t>
      </w:r>
      <w:r w:rsidR="0098253C" w:rsidRPr="001226B0">
        <w:rPr>
          <w:rFonts w:ascii="Times New Roman" w:hAnsi="Times New Roman" w:cs="Times New Roman"/>
        </w:rPr>
        <w:lastRenderedPageBreak/>
        <w:t>Особенности транспорта своей местности.</w:t>
      </w:r>
      <w:r w:rsidR="0098253C" w:rsidRPr="001226B0"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Style w:val="a4"/>
          <w:rFonts w:ascii="Times New Roman" w:hAnsi="Times New Roman" w:cs="Times New Roman"/>
        </w:rPr>
        <w:t xml:space="preserve">Практикум. </w:t>
      </w:r>
      <w:r w:rsidR="0098253C" w:rsidRPr="001226B0">
        <w:rPr>
          <w:rFonts w:ascii="Times New Roman" w:hAnsi="Times New Roman" w:cs="Times New Roman"/>
        </w:rPr>
        <w:t>Составление характеристики одного и</w:t>
      </w:r>
      <w:r w:rsidR="00F039D1">
        <w:rPr>
          <w:rFonts w:ascii="Times New Roman" w:hAnsi="Times New Roman" w:cs="Times New Roman"/>
        </w:rPr>
        <w:t>з видов транспорта (по выбору).</w:t>
      </w:r>
      <w:r w:rsidR="0098253C" w:rsidRPr="001226B0"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Сфера услуг.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  <w:r w:rsidR="0098253C" w:rsidRPr="001226B0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  </w:t>
      </w:r>
      <w:r w:rsidR="0098253C" w:rsidRPr="001226B0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 </w:t>
      </w:r>
      <w:r w:rsidR="0098253C" w:rsidRPr="001226B0">
        <w:rPr>
          <w:rFonts w:ascii="Times New Roman" w:hAnsi="Times New Roman" w:cs="Times New Roman"/>
        </w:rPr>
        <w:t>(Учимся с «Полярной звездой» — 3). Особенности развития сферы услуг своей местности.</w:t>
      </w:r>
      <w:r w:rsidR="0098253C" w:rsidRPr="001226B0"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tab/>
      </w:r>
      <w:r w:rsidR="0098253C" w:rsidRPr="001226B0">
        <w:rPr>
          <w:rStyle w:val="a4"/>
          <w:rFonts w:ascii="Times New Roman" w:hAnsi="Times New Roman" w:cs="Times New Roman"/>
        </w:rPr>
        <w:t xml:space="preserve">Практикум. </w:t>
      </w:r>
      <w:r w:rsidR="0098253C" w:rsidRPr="001226B0">
        <w:rPr>
          <w:rFonts w:ascii="Times New Roman" w:hAnsi="Times New Roman" w:cs="Times New Roman"/>
        </w:rPr>
        <w:t>Оценка степени доступности сферы услуг и удовлетворения потребностей различных слоев населения на примере своей местности.</w:t>
      </w:r>
    </w:p>
    <w:p w:rsidR="00F41D44" w:rsidRPr="001226B0" w:rsidRDefault="0098253C" w:rsidP="00A94C2D">
      <w:pPr>
        <w:pStyle w:val="ab"/>
        <w:spacing w:line="240" w:lineRule="auto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 xml:space="preserve">Тема 5. </w:t>
      </w:r>
      <w:r w:rsidRPr="001226B0">
        <w:rPr>
          <w:rFonts w:ascii="Times New Roman" w:hAnsi="Times New Roman" w:cs="Times New Roman"/>
        </w:rPr>
        <w:t>Природно-хозяйственные зоны (8</w:t>
      </w:r>
      <w:r w:rsidRPr="001226B0">
        <w:rPr>
          <w:rStyle w:val="a4"/>
          <w:rFonts w:ascii="Times New Roman" w:hAnsi="Times New Roman" w:cs="Times New Roman"/>
        </w:rPr>
        <w:t xml:space="preserve"> ч</w:t>
      </w:r>
      <w:r w:rsidRPr="001226B0">
        <w:rPr>
          <w:rFonts w:ascii="Times New Roman" w:hAnsi="Times New Roman" w:cs="Times New Roman"/>
        </w:rPr>
        <w:t>)</w:t>
      </w:r>
    </w:p>
    <w:p w:rsidR="0075094E" w:rsidRDefault="0098253C" w:rsidP="00A94C2D">
      <w:pPr>
        <w:pStyle w:val="ab"/>
        <w:spacing w:line="240" w:lineRule="auto"/>
        <w:rPr>
          <w:rStyle w:val="a4"/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специализация сельского хозяйства.</w:t>
      </w:r>
      <w:r w:rsidRPr="001226B0">
        <w:rPr>
          <w:rFonts w:ascii="Times New Roman" w:hAnsi="Times New Roman" w:cs="Times New Roman"/>
        </w:rPr>
        <w:br/>
        <w:t>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 xml:space="preserve">Практикум. </w:t>
      </w:r>
    </w:p>
    <w:p w:rsidR="0075094E" w:rsidRDefault="0098253C" w:rsidP="00A94C2D">
      <w:pPr>
        <w:pStyle w:val="ab"/>
        <w:spacing w:line="240" w:lineRule="auto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 xml:space="preserve">1. Анализ карт «Природные зоны России» и «Природно-хозяйственные зоны России». </w:t>
      </w:r>
      <w:r w:rsidR="0075094E">
        <w:rPr>
          <w:rFonts w:ascii="Times New Roman" w:hAnsi="Times New Roman" w:cs="Times New Roman"/>
        </w:rPr>
        <w:t xml:space="preserve">        </w:t>
      </w:r>
      <w:r w:rsidRPr="001226B0">
        <w:rPr>
          <w:rFonts w:ascii="Times New Roman" w:hAnsi="Times New Roman" w:cs="Times New Roman"/>
        </w:rPr>
        <w:t>2. Сопоставление карты природных зон, графика «Смена природных зон с севера на юг» и таблицы «Природно-хозяйственные зоны России» Приложения.</w:t>
      </w:r>
    </w:p>
    <w:p w:rsidR="0075094E" w:rsidRDefault="0098253C" w:rsidP="00A94C2D">
      <w:pPr>
        <w:pStyle w:val="ab"/>
        <w:spacing w:line="240" w:lineRule="auto"/>
        <w:rPr>
          <w:rStyle w:val="a4"/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 xml:space="preserve"> 3. Описание особенностей жизни и хозяйственной деятельности людей в разных природных зонах.</w:t>
      </w:r>
      <w:r w:rsidRPr="001226B0">
        <w:rPr>
          <w:rFonts w:ascii="Times New Roman" w:hAnsi="Times New Roman" w:cs="Times New Roman"/>
        </w:rPr>
        <w:br/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 Северные безлесные зоны.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Лесные зоны. Зоны тайги, смешанных и широколиственных лесов. Россия 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Степи и лесостепи. Особенности лесостепной и степной зон. Степи и лесостепи — главный сельскохозяйственный район страны.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Южные безлесные зоны. Зона полупустынь и пустынь. Особенности зоны полупустынь и пустынь. Занятия жителей полупустынь. Оазис.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Субтропики. Особенности климата. Растительный и животный мир. Степень освоенности зоны. Высотная поясность. Особенности жизни и хозяйства в горах.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 xml:space="preserve">Практикум. </w:t>
      </w:r>
    </w:p>
    <w:p w:rsidR="0075094E" w:rsidRDefault="0075094E" w:rsidP="00A94C2D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1. Составление характеристики природно-хозяйственной зоны по плану. </w:t>
      </w:r>
    </w:p>
    <w:p w:rsidR="0075094E" w:rsidRDefault="0075094E" w:rsidP="00A94C2D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 xml:space="preserve">2. Описание зависимости жизни и быта населения от природных условий зоны (природная зона по выбору). </w:t>
      </w:r>
    </w:p>
    <w:p w:rsidR="00F41D44" w:rsidRPr="001226B0" w:rsidRDefault="0075094E" w:rsidP="00A94C2D">
      <w:pPr>
        <w:pStyle w:val="ab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253C" w:rsidRPr="001226B0">
        <w:rPr>
          <w:rFonts w:ascii="Times New Roman" w:hAnsi="Times New Roman" w:cs="Times New Roman"/>
        </w:rPr>
        <w:t>3. Описание природно-хозяйственной зоны своей местности.</w:t>
      </w:r>
    </w:p>
    <w:p w:rsidR="00F41D44" w:rsidRPr="001226B0" w:rsidRDefault="0098253C" w:rsidP="001226B0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>Тема 6. </w:t>
      </w:r>
      <w:r w:rsidRPr="001226B0">
        <w:rPr>
          <w:rFonts w:ascii="Times New Roman" w:hAnsi="Times New Roman" w:cs="Times New Roman"/>
        </w:rPr>
        <w:t>Наше наследие (</w:t>
      </w:r>
      <w:r w:rsidRPr="001226B0">
        <w:rPr>
          <w:rStyle w:val="a4"/>
          <w:rFonts w:ascii="Times New Roman" w:hAnsi="Times New Roman" w:cs="Times New Roman"/>
        </w:rPr>
        <w:t>4 ч</w:t>
      </w:r>
      <w:r w:rsidRPr="001226B0">
        <w:rPr>
          <w:rFonts w:ascii="Times New Roman" w:hAnsi="Times New Roman" w:cs="Times New Roman"/>
        </w:rPr>
        <w:t>)</w:t>
      </w:r>
    </w:p>
    <w:p w:rsidR="001226B0" w:rsidRDefault="0098253C" w:rsidP="001226B0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Территориальная организация общества. Этапы развития территориальной организации общества.</w:t>
      </w:r>
      <w:r w:rsidRPr="001226B0">
        <w:rPr>
          <w:rFonts w:ascii="Times New Roman" w:hAnsi="Times New Roman" w:cs="Times New Roman"/>
        </w:rPr>
        <w:br/>
        <w:t>    </w:t>
      </w:r>
      <w:r w:rsidR="00F039D1">
        <w:rPr>
          <w:rFonts w:ascii="Times New Roman" w:hAnsi="Times New Roman" w:cs="Times New Roman"/>
        </w:rPr>
        <w:t xml:space="preserve">   </w:t>
      </w:r>
      <w:r w:rsidR="00F039D1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Влияние мировых процессов на жизнь россиян. Территориальный комплекс. Природно-территориальные и социально-экономические комплексы. Взаимосвязи в комплексе.</w:t>
      </w:r>
      <w:r w:rsidRPr="001226B0">
        <w:rPr>
          <w:rFonts w:ascii="Times New Roman" w:hAnsi="Times New Roman" w:cs="Times New Roman"/>
        </w:rPr>
        <w:br/>
        <w:t>   </w:t>
      </w:r>
      <w:r w:rsidR="00F039D1">
        <w:rPr>
          <w:rFonts w:ascii="Times New Roman" w:hAnsi="Times New Roman" w:cs="Times New Roman"/>
        </w:rPr>
        <w:tab/>
        <w:t>  </w:t>
      </w:r>
      <w:r w:rsidRPr="001226B0">
        <w:rPr>
          <w:rFonts w:ascii="Times New Roman" w:hAnsi="Times New Roman" w:cs="Times New Roman"/>
        </w:rPr>
        <w:t>Понятие «наследие». Всемирное наследие. Природное и культурное наследие России. Экологическая ситуация. Виды экологических ситуаций. Понятие «качество жизни». Идеи устойчивого развития общества. Стратегия развития России и своего региона в XXI в.</w:t>
      </w:r>
      <w:r w:rsidRPr="001226B0">
        <w:rPr>
          <w:rFonts w:ascii="Times New Roman" w:hAnsi="Times New Roman" w:cs="Times New Roman"/>
        </w:rPr>
        <w:br/>
        <w:t>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 </w:t>
      </w:r>
      <w:r w:rsidRPr="001226B0">
        <w:rPr>
          <w:rStyle w:val="a4"/>
          <w:rFonts w:ascii="Times New Roman" w:hAnsi="Times New Roman" w:cs="Times New Roman"/>
        </w:rPr>
        <w:t xml:space="preserve">Географическая исследовательская практика. </w:t>
      </w:r>
      <w:r w:rsidRPr="001226B0">
        <w:rPr>
          <w:rFonts w:ascii="Times New Roman" w:hAnsi="Times New Roman" w:cs="Times New Roman"/>
        </w:rPr>
        <w:t>Разработка проекта «Сохранение природного и культурного наследия России — наш нравственный долг».</w:t>
      </w:r>
    </w:p>
    <w:p w:rsidR="0075094E" w:rsidRDefault="0075094E" w:rsidP="001226B0">
      <w:pPr>
        <w:pStyle w:val="ab"/>
        <w:spacing w:line="240" w:lineRule="auto"/>
        <w:jc w:val="both"/>
        <w:rPr>
          <w:rFonts w:ascii="Times New Roman" w:hAnsi="Times New Roman" w:cs="Times New Roman"/>
        </w:rPr>
      </w:pPr>
    </w:p>
    <w:p w:rsidR="00F41D44" w:rsidRPr="001226B0" w:rsidRDefault="001226B0" w:rsidP="001226B0">
      <w:pPr>
        <w:pStyle w:val="ab"/>
        <w:numPr>
          <w:ilvl w:val="0"/>
          <w:numId w:val="2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1226B0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1226B0" w:rsidRPr="001226B0" w:rsidRDefault="001226B0" w:rsidP="001226B0">
      <w:pPr>
        <w:pStyle w:val="ab"/>
        <w:spacing w:line="240" w:lineRule="auto"/>
        <w:jc w:val="both"/>
        <w:rPr>
          <w:rFonts w:ascii="Times New Roman" w:hAnsi="Times New Roman" w:cs="Times New Roman"/>
        </w:rPr>
      </w:pPr>
    </w:p>
    <w:p w:rsidR="0075094E" w:rsidRPr="00EF58B3" w:rsidRDefault="0098253C" w:rsidP="00EF58B3">
      <w:pPr>
        <w:pStyle w:val="ab"/>
        <w:spacing w:line="240" w:lineRule="auto"/>
        <w:rPr>
          <w:rFonts w:ascii="Times New Roman" w:hAnsi="Times New Roman" w:cs="Times New Roman"/>
        </w:rPr>
      </w:pPr>
      <w:r w:rsidRPr="001226B0">
        <w:rPr>
          <w:rFonts w:ascii="Times New Roman" w:hAnsi="Times New Roman" w:cs="Times New Roman"/>
        </w:rPr>
        <w:t>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В результате изучения курса «География. Россия» в 8 классе ученик должен: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>1) знать / понимать:</w:t>
      </w:r>
      <w:r w:rsidR="00F039D1">
        <w:rPr>
          <w:rFonts w:ascii="Times New Roman" w:hAnsi="Times New Roman" w:cs="Times New Roman"/>
        </w:rPr>
        <w:t xml:space="preserve"> </w:t>
      </w:r>
      <w:r w:rsidR="00F039D1">
        <w:rPr>
          <w:rFonts w:ascii="Times New Roman" w:hAnsi="Times New Roman" w:cs="Times New Roman"/>
        </w:rPr>
        <w:br/>
        <w:t>- </w:t>
      </w:r>
      <w:r w:rsidRPr="001226B0">
        <w:rPr>
          <w:rFonts w:ascii="Times New Roman" w:hAnsi="Times New Roman" w:cs="Times New Roman"/>
        </w:rPr>
        <w:t>географическое положение России на карте мира, границы, пограничные государства, моря, омывающие страну, крайние точки России;</w:t>
      </w:r>
      <w:r w:rsidRPr="001226B0">
        <w:rPr>
          <w:rFonts w:ascii="Times New Roman" w:hAnsi="Times New Roman" w:cs="Times New Roman"/>
        </w:rPr>
        <w:br/>
      </w:r>
      <w:r w:rsidRPr="001226B0">
        <w:rPr>
          <w:rFonts w:ascii="Times New Roman" w:hAnsi="Times New Roman" w:cs="Times New Roman"/>
        </w:rPr>
        <w:lastRenderedPageBreak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положение России на карте часовых поясов;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административно-территориальное деление России;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историю формирования и заселения территории России;</w:t>
      </w:r>
      <w:r w:rsidRPr="001226B0">
        <w:rPr>
          <w:rFonts w:ascii="Times New Roman" w:hAnsi="Times New Roman" w:cs="Times New Roman"/>
        </w:rPr>
        <w:br/>
        <w:t>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 вклад исследователей, путешественников, землепроходцев в о</w:t>
      </w:r>
      <w:r w:rsidR="00F039D1">
        <w:rPr>
          <w:rFonts w:ascii="Times New Roman" w:hAnsi="Times New Roman" w:cs="Times New Roman"/>
        </w:rPr>
        <w:t>своение территории России;</w:t>
      </w:r>
      <w:r w:rsidR="00F039D1">
        <w:rPr>
          <w:rFonts w:ascii="Times New Roman" w:hAnsi="Times New Roman" w:cs="Times New Roman"/>
        </w:rPr>
        <w:br/>
        <w:t>     -</w:t>
      </w:r>
      <w:r w:rsidRPr="001226B0">
        <w:rPr>
          <w:rFonts w:ascii="Times New Roman" w:hAnsi="Times New Roman" w:cs="Times New Roman"/>
        </w:rPr>
        <w:t>численность, плотность и воспроиз</w:t>
      </w:r>
      <w:r w:rsidR="00F039D1">
        <w:rPr>
          <w:rFonts w:ascii="Times New Roman" w:hAnsi="Times New Roman" w:cs="Times New Roman"/>
        </w:rPr>
        <w:t>водство населения России;</w:t>
      </w:r>
      <w:r w:rsidR="00F039D1">
        <w:rPr>
          <w:rFonts w:ascii="Times New Roman" w:hAnsi="Times New Roman" w:cs="Times New Roman"/>
        </w:rPr>
        <w:br/>
        <w:t>    -</w:t>
      </w:r>
      <w:r w:rsidRPr="001226B0">
        <w:rPr>
          <w:rFonts w:ascii="Times New Roman" w:hAnsi="Times New Roman" w:cs="Times New Roman"/>
        </w:rPr>
        <w:t>особенности естестве</w:t>
      </w:r>
      <w:r w:rsidR="00F039D1">
        <w:rPr>
          <w:rFonts w:ascii="Times New Roman" w:hAnsi="Times New Roman" w:cs="Times New Roman"/>
        </w:rPr>
        <w:t>нного движения населения;</w:t>
      </w:r>
      <w:r w:rsidR="00F039D1">
        <w:rPr>
          <w:rFonts w:ascii="Times New Roman" w:hAnsi="Times New Roman" w:cs="Times New Roman"/>
        </w:rPr>
        <w:br/>
        <w:t>    -</w:t>
      </w:r>
      <w:r w:rsidRPr="001226B0">
        <w:rPr>
          <w:rFonts w:ascii="Times New Roman" w:hAnsi="Times New Roman" w:cs="Times New Roman"/>
        </w:rPr>
        <w:t>осно</w:t>
      </w:r>
      <w:r w:rsidR="00F039D1">
        <w:rPr>
          <w:rFonts w:ascii="Times New Roman" w:hAnsi="Times New Roman" w:cs="Times New Roman"/>
        </w:rPr>
        <w:t>вные направления миграций;</w:t>
      </w:r>
      <w:r w:rsidR="00F039D1">
        <w:rPr>
          <w:rFonts w:ascii="Times New Roman" w:hAnsi="Times New Roman" w:cs="Times New Roman"/>
        </w:rPr>
        <w:br/>
        <w:t>   </w:t>
      </w:r>
      <w:r w:rsidRPr="001226B0">
        <w:rPr>
          <w:rFonts w:ascii="Times New Roman" w:hAnsi="Times New Roman" w:cs="Times New Roman"/>
        </w:rPr>
        <w:t>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состав трудовых ресур</w:t>
      </w:r>
      <w:r w:rsidR="00F039D1">
        <w:rPr>
          <w:rFonts w:ascii="Times New Roman" w:hAnsi="Times New Roman" w:cs="Times New Roman"/>
        </w:rPr>
        <w:t>сов;</w:t>
      </w:r>
      <w:r w:rsidR="00F039D1">
        <w:rPr>
          <w:rFonts w:ascii="Times New Roman" w:hAnsi="Times New Roman" w:cs="Times New Roman"/>
        </w:rPr>
        <w:br/>
        <w:t>   </w:t>
      </w:r>
      <w:r w:rsidRPr="001226B0">
        <w:rPr>
          <w:rFonts w:ascii="Times New Roman" w:hAnsi="Times New Roman" w:cs="Times New Roman"/>
        </w:rPr>
        <w:t>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национальный и религиозны</w:t>
      </w:r>
      <w:r w:rsidR="00F039D1">
        <w:rPr>
          <w:rFonts w:ascii="Times New Roman" w:hAnsi="Times New Roman" w:cs="Times New Roman"/>
        </w:rPr>
        <w:t>й состав населения России;</w:t>
      </w:r>
      <w:r w:rsidR="00F039D1">
        <w:rPr>
          <w:rFonts w:ascii="Times New Roman" w:hAnsi="Times New Roman" w:cs="Times New Roman"/>
        </w:rPr>
        <w:br/>
        <w:t>   </w:t>
      </w:r>
      <w:r w:rsidRPr="001226B0">
        <w:rPr>
          <w:rFonts w:ascii="Times New Roman" w:hAnsi="Times New Roman" w:cs="Times New Roman"/>
        </w:rPr>
        <w:t>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особенно</w:t>
      </w:r>
      <w:r w:rsidR="00F039D1">
        <w:rPr>
          <w:rFonts w:ascii="Times New Roman" w:hAnsi="Times New Roman" w:cs="Times New Roman"/>
        </w:rPr>
        <w:t>сти размещения населения;</w:t>
      </w:r>
      <w:r w:rsidR="00F039D1">
        <w:rPr>
          <w:rFonts w:ascii="Times New Roman" w:hAnsi="Times New Roman" w:cs="Times New Roman"/>
        </w:rPr>
        <w:br/>
        <w:t>    -типы поселений;</w:t>
      </w:r>
      <w:r w:rsidR="00F039D1">
        <w:rPr>
          <w:rFonts w:ascii="Times New Roman" w:hAnsi="Times New Roman" w:cs="Times New Roman"/>
        </w:rPr>
        <w:br/>
        <w:t>   </w:t>
      </w:r>
      <w:r w:rsidRPr="001226B0">
        <w:rPr>
          <w:rFonts w:ascii="Times New Roman" w:hAnsi="Times New Roman" w:cs="Times New Roman"/>
        </w:rPr>
        <w:t>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связь рельефа с тектоническим строением;</w:t>
      </w:r>
      <w:r w:rsidRPr="001226B0">
        <w:rPr>
          <w:rFonts w:ascii="Times New Roman" w:hAnsi="Times New Roman" w:cs="Times New Roman"/>
        </w:rPr>
        <w:br/>
        <w:t>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 закономерности размещения полезных ископаемых на территории России и их главные месторождения;</w:t>
      </w:r>
      <w:r w:rsidRPr="001226B0">
        <w:rPr>
          <w:rFonts w:ascii="Times New Roman" w:hAnsi="Times New Roman" w:cs="Times New Roman"/>
        </w:rPr>
        <w:br/>
        <w:t>  </w:t>
      </w:r>
      <w:r w:rsidR="00F039D1">
        <w:rPr>
          <w:rFonts w:ascii="Times New Roman" w:hAnsi="Times New Roman" w:cs="Times New Roman"/>
        </w:rPr>
        <w:t xml:space="preserve">   - </w:t>
      </w:r>
      <w:r w:rsidRPr="001226B0">
        <w:rPr>
          <w:rFonts w:ascii="Times New Roman" w:hAnsi="Times New Roman" w:cs="Times New Roman"/>
        </w:rPr>
        <w:t>факторы, определяющие ос</w:t>
      </w:r>
      <w:r w:rsidR="00F039D1">
        <w:rPr>
          <w:rFonts w:ascii="Times New Roman" w:hAnsi="Times New Roman" w:cs="Times New Roman"/>
        </w:rPr>
        <w:t>обенности климата России;</w:t>
      </w:r>
      <w:r w:rsidR="00F039D1">
        <w:rPr>
          <w:rFonts w:ascii="Times New Roman" w:hAnsi="Times New Roman" w:cs="Times New Roman"/>
        </w:rPr>
        <w:br/>
        <w:t>     -</w:t>
      </w:r>
      <w:r w:rsidRPr="001226B0">
        <w:rPr>
          <w:rFonts w:ascii="Times New Roman" w:hAnsi="Times New Roman" w:cs="Times New Roman"/>
        </w:rPr>
        <w:t>основные климатические поя</w:t>
      </w:r>
      <w:r w:rsidR="00F039D1">
        <w:rPr>
          <w:rFonts w:ascii="Times New Roman" w:hAnsi="Times New Roman" w:cs="Times New Roman"/>
        </w:rPr>
        <w:t>са и типы климата России;</w:t>
      </w:r>
      <w:r w:rsidR="00F039D1">
        <w:rPr>
          <w:rFonts w:ascii="Times New Roman" w:hAnsi="Times New Roman" w:cs="Times New Roman"/>
        </w:rPr>
        <w:br/>
        <w:t>     -</w:t>
      </w:r>
      <w:r w:rsidRPr="001226B0">
        <w:rPr>
          <w:rFonts w:ascii="Times New Roman" w:hAnsi="Times New Roman" w:cs="Times New Roman"/>
        </w:rPr>
        <w:t>влияние климатических условий на жизнь и хозяйственную деятельность населения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меры по борьбе с загрязнением атмосферы;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особенности морей, омывающих берега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ресурсы морей и их использование человеком;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крупнейшие речные системы и озера страны;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границу распространения многолетней мерзлоты;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меры по охране и восстановлению водных ресурсов;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основные типы почв, их размещение по территории страны;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особенности земельных ресурсов и их рациональное использование;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состав и структуру хозяйства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основные факторы размещения отраслей хозяйства;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важнейшие отрасли промышленности, межотраслевые комплексы и их географию;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главные промышленные и сельскохо</w:t>
      </w:r>
      <w:r w:rsidR="00F039D1">
        <w:rPr>
          <w:rFonts w:ascii="Times New Roman" w:hAnsi="Times New Roman" w:cs="Times New Roman"/>
        </w:rPr>
        <w:t>зяйственные районы России;</w:t>
      </w:r>
      <w:r w:rsidR="00F039D1">
        <w:rPr>
          <w:rFonts w:ascii="Times New Roman" w:hAnsi="Times New Roman" w:cs="Times New Roman"/>
        </w:rPr>
        <w:br/>
        <w:t>    </w:t>
      </w:r>
      <w:r w:rsidRPr="001226B0">
        <w:rPr>
          <w:rFonts w:ascii="Times New Roman" w:hAnsi="Times New Roman" w:cs="Times New Roman"/>
        </w:rPr>
        <w:t>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главные отрасли хозяйства своей об</w:t>
      </w:r>
      <w:r w:rsidR="00F039D1">
        <w:rPr>
          <w:rFonts w:ascii="Times New Roman" w:hAnsi="Times New Roman" w:cs="Times New Roman"/>
        </w:rPr>
        <w:t>ласти (республики, края);</w:t>
      </w:r>
      <w:r w:rsidR="00F039D1">
        <w:rPr>
          <w:rFonts w:ascii="Times New Roman" w:hAnsi="Times New Roman" w:cs="Times New Roman"/>
        </w:rPr>
        <w:br/>
        <w:t>     -</w:t>
      </w:r>
      <w:r w:rsidRPr="001226B0">
        <w:rPr>
          <w:rFonts w:ascii="Times New Roman" w:hAnsi="Times New Roman" w:cs="Times New Roman"/>
        </w:rPr>
        <w:t>изменения в экономик</w:t>
      </w:r>
      <w:r w:rsidR="00F039D1">
        <w:rPr>
          <w:rFonts w:ascii="Times New Roman" w:hAnsi="Times New Roman" w:cs="Times New Roman"/>
        </w:rPr>
        <w:t>е России и своей области;</w:t>
      </w:r>
      <w:r w:rsidR="00F039D1">
        <w:rPr>
          <w:rFonts w:ascii="Times New Roman" w:hAnsi="Times New Roman" w:cs="Times New Roman"/>
        </w:rPr>
        <w:br/>
        <w:t>     -</w:t>
      </w:r>
      <w:r w:rsidRPr="001226B0">
        <w:rPr>
          <w:rFonts w:ascii="Times New Roman" w:hAnsi="Times New Roman" w:cs="Times New Roman"/>
        </w:rPr>
        <w:t>природные зоны России;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особенности природно-хозяйственных зон;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влияние природных условий на жизнь, быт и хозяйственную деятельность населения;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пути рационального природопользования в природно-хозяйственных зонах;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что такое территориальная организация общества;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что такое Всемирное наследие;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объекты Всемирного природного и культурного наследия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что такое устойчивое развитие общества, идеи устойчивого развития общества;</w:t>
      </w:r>
      <w:r w:rsidRPr="001226B0">
        <w:rPr>
          <w:rFonts w:ascii="Times New Roman" w:hAnsi="Times New Roman" w:cs="Times New Roman"/>
        </w:rPr>
        <w:br/>
        <w:t>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Fonts w:ascii="Times New Roman" w:hAnsi="Times New Roman" w:cs="Times New Roman"/>
        </w:rPr>
        <w:t> </w:t>
      </w:r>
      <w:r w:rsidRPr="001226B0">
        <w:rPr>
          <w:rStyle w:val="a4"/>
          <w:rFonts w:ascii="Times New Roman" w:hAnsi="Times New Roman" w:cs="Times New Roman"/>
        </w:rPr>
        <w:t>2) уметь:</w:t>
      </w:r>
      <w:r w:rsidRPr="001226B0">
        <w:rPr>
          <w:rFonts w:ascii="Times New Roman" w:hAnsi="Times New Roman" w:cs="Times New Roman"/>
        </w:rPr>
        <w:t xml:space="preserve"> </w:t>
      </w:r>
      <w:r w:rsidRPr="001226B0">
        <w:rPr>
          <w:rFonts w:ascii="Times New Roman" w:hAnsi="Times New Roman" w:cs="Times New Roman"/>
        </w:rPr>
        <w:br/>
        <w:t>   </w:t>
      </w:r>
      <w:r w:rsidR="00F039D1">
        <w:rPr>
          <w:rFonts w:ascii="Times New Roman" w:hAnsi="Times New Roman" w:cs="Times New Roman"/>
        </w:rPr>
        <w:t xml:space="preserve"> </w:t>
      </w:r>
      <w:r w:rsidRPr="001226B0">
        <w:rPr>
          <w:rFonts w:ascii="Times New Roman" w:hAnsi="Times New Roman" w:cs="Times New Roman"/>
        </w:rPr>
        <w:t>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характеризовать географическое положение страны и своей области (республики, края);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определять поясное время;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использовать карты, статистические таблицы, диаграммы для получения необходимой информации по населению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устанавливать зависимость между рельефом, тектоническим строением территории, размещением полезных ископаемых по физической и тектонической картам;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  <w:r w:rsidRPr="001226B0">
        <w:rPr>
          <w:rFonts w:ascii="Times New Roman" w:hAnsi="Times New Roman" w:cs="Times New Roman"/>
        </w:rPr>
        <w:br/>
      </w:r>
      <w:r w:rsidRPr="001226B0">
        <w:rPr>
          <w:rFonts w:ascii="Times New Roman" w:hAnsi="Times New Roman" w:cs="Times New Roman"/>
        </w:rPr>
        <w:lastRenderedPageBreak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анализировать почвенную карту и карту растительности с целью формирования представления о взаимосвязях компонентов природы;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устанавливать по картам связи между размещением населения, хозяйства и природными условиями территории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анализировать статистические показатели развития хозяйства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анализировать таблицы, тематические карты, схемы с целью формирования представления о связях между отраслями промышленности;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составлять географическую характеристику отрасли хозяйства по плану;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объяснять структуру экспорта и импорта в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устанавливать причины, сущность и пути решения экологических проблем в России;</w:t>
      </w:r>
      <w:r w:rsidRPr="001226B0">
        <w:rPr>
          <w:rFonts w:ascii="Times New Roman" w:hAnsi="Times New Roman" w:cs="Times New Roman"/>
        </w:rPr>
        <w:br/>
        <w:t>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отстаивать свою позицию при решении экологических проблем;</w:t>
      </w:r>
      <w:r w:rsidRPr="001226B0">
        <w:rPr>
          <w:rFonts w:ascii="Times New Roman" w:hAnsi="Times New Roman" w:cs="Times New Roman"/>
        </w:rPr>
        <w:br/>
        <w:t>      </w:t>
      </w:r>
      <w:r w:rsidR="0075094E">
        <w:rPr>
          <w:rFonts w:ascii="Times New Roman" w:hAnsi="Times New Roman" w:cs="Times New Roman"/>
        </w:rPr>
        <w:tab/>
      </w:r>
      <w:r w:rsidRPr="001226B0">
        <w:rPr>
          <w:rStyle w:val="a4"/>
          <w:rFonts w:ascii="Times New Roman" w:hAnsi="Times New Roman" w:cs="Times New Roman"/>
        </w:rPr>
        <w:t>3) оценивать:</w:t>
      </w:r>
      <w:r w:rsidR="00F039D1">
        <w:rPr>
          <w:rFonts w:ascii="Times New Roman" w:hAnsi="Times New Roman" w:cs="Times New Roman"/>
        </w:rPr>
        <w:t xml:space="preserve"> </w:t>
      </w:r>
      <w:r w:rsidR="00F039D1">
        <w:rPr>
          <w:rFonts w:ascii="Times New Roman" w:hAnsi="Times New Roman" w:cs="Times New Roman"/>
        </w:rPr>
        <w:br/>
        <w:t xml:space="preserve">     </w:t>
      </w:r>
      <w:r w:rsidRPr="001226B0">
        <w:rPr>
          <w:rFonts w:ascii="Times New Roman" w:hAnsi="Times New Roman" w:cs="Times New Roman"/>
        </w:rPr>
        <w:t>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географическое положение России, своей области (республики, края);</w:t>
      </w:r>
      <w:r w:rsidRPr="001226B0">
        <w:rPr>
          <w:rFonts w:ascii="Times New Roman" w:hAnsi="Times New Roman" w:cs="Times New Roman"/>
        </w:rPr>
        <w:br/>
        <w:t>   </w:t>
      </w:r>
      <w:r w:rsidR="00F039D1">
        <w:rPr>
          <w:rFonts w:ascii="Times New Roman" w:hAnsi="Times New Roman" w:cs="Times New Roman"/>
        </w:rPr>
        <w:t xml:space="preserve"> </w:t>
      </w:r>
      <w:r w:rsidRPr="001226B0">
        <w:rPr>
          <w:rFonts w:ascii="Times New Roman" w:hAnsi="Times New Roman" w:cs="Times New Roman"/>
        </w:rPr>
        <w:t>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 природно-ресурсный потенциал страны;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климатические ресурсы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водные ресурсы России и своей местности;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влияние природных условий и ресурсов на быт, образ жизни, культуру населения;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тенденции развития отдельных отраслей хозяйства России;</w:t>
      </w:r>
      <w:r w:rsidRPr="001226B0">
        <w:rPr>
          <w:rFonts w:ascii="Times New Roman" w:hAnsi="Times New Roman" w:cs="Times New Roman"/>
        </w:rPr>
        <w:br/>
        <w:t>      </w:t>
      </w:r>
      <w:r w:rsidR="00F039D1">
        <w:rPr>
          <w:rFonts w:ascii="Times New Roman" w:hAnsi="Times New Roman" w:cs="Times New Roman"/>
        </w:rPr>
        <w:t>-</w:t>
      </w:r>
      <w:r w:rsidRPr="001226B0">
        <w:rPr>
          <w:rFonts w:ascii="Times New Roman" w:hAnsi="Times New Roman" w:cs="Times New Roman"/>
        </w:rPr>
        <w:t>современные проблемы России</w:t>
      </w:r>
    </w:p>
    <w:p w:rsidR="0075094E" w:rsidRPr="001226B0" w:rsidRDefault="0075094E" w:rsidP="001226B0">
      <w:pPr>
        <w:pStyle w:val="c27"/>
        <w:spacing w:before="0" w:beforeAutospacing="0" w:after="0" w:afterAutospacing="0"/>
        <w:ind w:right="198"/>
      </w:pPr>
    </w:p>
    <w:bookmarkStart w:id="11" w:name="id.766a89b3f306"/>
    <w:bookmarkStart w:id="12" w:name="id.70a43e30f4f6"/>
    <w:bookmarkStart w:id="13" w:name="id.b14b501302e3"/>
    <w:bookmarkStart w:id="14" w:name="id.1f8078dbad75"/>
    <w:bookmarkStart w:id="15" w:name="id.b56c1101f69c"/>
    <w:bookmarkEnd w:id="11"/>
    <w:bookmarkEnd w:id="12"/>
    <w:bookmarkEnd w:id="13"/>
    <w:bookmarkEnd w:id="14"/>
    <w:bookmarkEnd w:id="15"/>
    <w:p w:rsidR="00297E11" w:rsidRPr="00EF58B3" w:rsidRDefault="00630CA4" w:rsidP="00EF58B3">
      <w:pPr>
        <w:pStyle w:val="2"/>
        <w:pBdr>
          <w:bottom w:val="single" w:sz="4" w:space="3" w:color="D6DDB9"/>
        </w:pBdr>
        <w:tabs>
          <w:tab w:val="num" w:pos="1872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297E11"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297E11" w:rsidRPr="00EF58B3">
        <w:rPr>
          <w:rStyle w:val="ad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Оценка качества выполнения</w: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bookmarkStart w:id="16" w:name="id.c1590be21809"/>
    <w:bookmarkEnd w:id="16"/>
    <w:p w:rsidR="00297E11" w:rsidRPr="00EF58B3" w:rsidRDefault="00630CA4" w:rsidP="00EF58B3">
      <w:pPr>
        <w:pStyle w:val="2"/>
        <w:numPr>
          <w:ilvl w:val="1"/>
          <w:numId w:val="1"/>
        </w:numPr>
        <w:pBdr>
          <w:bottom w:val="single" w:sz="4" w:space="3" w:color="D6DDB9"/>
        </w:pBdr>
        <w:tabs>
          <w:tab w:val="num" w:pos="0"/>
        </w:tabs>
        <w:suppressAutoHyphens/>
        <w:spacing w:before="0" w:after="0"/>
        <w:ind w:left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297E11"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297E11" w:rsidRPr="00EF58B3">
        <w:rPr>
          <w:rStyle w:val="ad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практических и самостоятельных работ по географии.</w: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297E11" w:rsidRPr="001226B0" w:rsidRDefault="00297E11" w:rsidP="00EF58B3">
      <w:pPr>
        <w:pStyle w:val="c3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  <w:b/>
          <w:bCs/>
        </w:rPr>
        <w:t>Отметка "5"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 Практическая или самостоятельная работа выполнена в полном объеме с соблюдением необходим</w:t>
      </w:r>
      <w:r w:rsidR="00EF58B3">
        <w:rPr>
          <w:rStyle w:val="c0"/>
        </w:rPr>
        <w:t>ой последовательно</w:t>
      </w:r>
      <w:r w:rsidRPr="001226B0">
        <w:rPr>
          <w:rStyle w:val="c0"/>
        </w:rPr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297E11" w:rsidRPr="001226B0" w:rsidRDefault="00297E11" w:rsidP="00EF58B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1226B0">
        <w:rPr>
          <w:rStyle w:val="c0"/>
        </w:rPr>
        <w:t>и самостоятельных работ теоретические знания, практические умения и навыки.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Работа оформлена аккуратно, в оптимальной для фиксации результатов форме.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Форма фиксации матер</w:t>
      </w:r>
      <w:r w:rsidR="00EF58B3">
        <w:rPr>
          <w:rStyle w:val="c0"/>
        </w:rPr>
        <w:t>иалов может быть предложена учи</w:t>
      </w:r>
      <w:r w:rsidRPr="001226B0">
        <w:rPr>
          <w:rStyle w:val="c0"/>
        </w:rPr>
        <w:t>телем или выбрана самими учащимися.</w:t>
      </w:r>
    </w:p>
    <w:p w:rsidR="00297E11" w:rsidRPr="001226B0" w:rsidRDefault="00297E11" w:rsidP="00EF58B3">
      <w:pPr>
        <w:pStyle w:val="c3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  <w:b/>
          <w:bCs/>
        </w:rPr>
        <w:t>Отметка "4"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Практическая или самос</w:t>
      </w:r>
      <w:r w:rsidR="00EF58B3">
        <w:rPr>
          <w:rStyle w:val="c0"/>
        </w:rPr>
        <w:t>тоятельная работа выполнена уча</w:t>
      </w:r>
      <w:r w:rsidRPr="001226B0">
        <w:rPr>
          <w:rStyle w:val="c0"/>
        </w:rPr>
        <w:t>щимися в полном объеме и самостоятельно.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Допускается отклонение от необходимой последовательности выполнения, не влияющее н</w:t>
      </w:r>
      <w:r w:rsidR="00EF58B3">
        <w:rPr>
          <w:rStyle w:val="c0"/>
        </w:rPr>
        <w:t>а правильность конечного резуль</w:t>
      </w:r>
      <w:r w:rsidRPr="001226B0">
        <w:rPr>
          <w:rStyle w:val="c0"/>
        </w:rPr>
        <w:t xml:space="preserve">тата (перестановка пунктов </w:t>
      </w:r>
      <w:r w:rsidR="00EF58B3">
        <w:rPr>
          <w:rStyle w:val="c0"/>
        </w:rPr>
        <w:t>типового плана при характеристи</w:t>
      </w:r>
      <w:r w:rsidRPr="001226B0">
        <w:rPr>
          <w:rStyle w:val="c0"/>
        </w:rPr>
        <w:t>ке отдельных территорий или стран и т.д.).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Использованы указанные учителем источники знаний, включая страницы атласа,</w:t>
      </w:r>
      <w:r w:rsidR="00EF58B3">
        <w:rPr>
          <w:rStyle w:val="c0"/>
        </w:rPr>
        <w:t xml:space="preserve"> таблицы из приложения к учебни</w:t>
      </w:r>
      <w:r w:rsidRPr="001226B0">
        <w:rPr>
          <w:rStyle w:val="c0"/>
        </w:rPr>
        <w:t>ку, страницы из статистических сборников. Работа показала знание основного теоретиче</w:t>
      </w:r>
      <w:r w:rsidR="00EF58B3">
        <w:rPr>
          <w:rStyle w:val="c0"/>
        </w:rPr>
        <w:t>ского материала и овладение уме</w:t>
      </w:r>
      <w:r w:rsidRPr="001226B0">
        <w:rPr>
          <w:rStyle w:val="c0"/>
        </w:rPr>
        <w:t>ниями, необходимыми для самостоятельного выполнени</w:t>
      </w:r>
      <w:r w:rsidR="00EF58B3">
        <w:rPr>
          <w:rStyle w:val="c0"/>
        </w:rPr>
        <w:t>я ра</w:t>
      </w:r>
      <w:r w:rsidRPr="001226B0">
        <w:rPr>
          <w:rStyle w:val="c0"/>
        </w:rPr>
        <w:t>боты.</w:t>
      </w:r>
    </w:p>
    <w:p w:rsidR="00EF58B3" w:rsidRDefault="00297E11" w:rsidP="00EF58B3">
      <w:pPr>
        <w:pStyle w:val="c11"/>
        <w:spacing w:before="0" w:beforeAutospacing="0" w:after="0" w:afterAutospacing="0"/>
        <w:ind w:firstLine="230"/>
        <w:jc w:val="both"/>
        <w:rPr>
          <w:rStyle w:val="c0"/>
        </w:rPr>
      </w:pPr>
      <w:r w:rsidRPr="001226B0">
        <w:rPr>
          <w:rStyle w:val="c0"/>
        </w:rPr>
        <w:t>Допускаются неточност</w:t>
      </w:r>
      <w:r w:rsidR="00EF58B3">
        <w:rPr>
          <w:rStyle w:val="c0"/>
        </w:rPr>
        <w:t>и и небрежность в оформлении ре</w:t>
      </w:r>
      <w:r w:rsidRPr="001226B0">
        <w:rPr>
          <w:rStyle w:val="c0"/>
        </w:rPr>
        <w:t>зультатов работы.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  <w:b/>
          <w:bCs/>
        </w:rPr>
        <w:t>Отметка "3"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Практическая работа выполнена и оформлена учащимися с помощью учителя или хо</w:t>
      </w:r>
      <w:r w:rsidR="00EF58B3">
        <w:rPr>
          <w:rStyle w:val="c0"/>
        </w:rPr>
        <w:t>рошо подготовленных и уже выпол</w:t>
      </w:r>
      <w:r w:rsidRPr="001226B0">
        <w:rPr>
          <w:rStyle w:val="c0"/>
        </w:rPr>
        <w:t>нивших на "отлично" данную работу учащихся. На выполне</w:t>
      </w:r>
      <w:r w:rsidR="00EF58B3">
        <w:rPr>
          <w:rStyle w:val="c0"/>
        </w:rPr>
        <w:t xml:space="preserve">ние </w:t>
      </w:r>
      <w:r w:rsidRPr="001226B0">
        <w:rPr>
          <w:rStyle w:val="c0"/>
        </w:rPr>
        <w:t>работы затрачено много времени (можно дать возможность доделать работу дома). Уча</w:t>
      </w:r>
      <w:r w:rsidR="00EF58B3">
        <w:rPr>
          <w:rStyle w:val="c0"/>
        </w:rPr>
        <w:t>щиеся показали знания теоретиче</w:t>
      </w:r>
      <w:r w:rsidRPr="001226B0">
        <w:rPr>
          <w:rStyle w:val="c0"/>
        </w:rPr>
        <w:t>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297E11" w:rsidRPr="001226B0" w:rsidRDefault="00297E11" w:rsidP="00EF58B3">
      <w:pPr>
        <w:pStyle w:val="c3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  <w:b/>
          <w:bCs/>
        </w:rPr>
        <w:t>Отметка "2"</w:t>
      </w:r>
    </w:p>
    <w:p w:rsidR="00297E11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rStyle w:val="c0"/>
        </w:rPr>
      </w:pPr>
      <w:r w:rsidRPr="001226B0">
        <w:rPr>
          <w:rStyle w:val="c0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</w:t>
      </w:r>
      <w:r w:rsidRPr="001226B0">
        <w:rPr>
          <w:rStyle w:val="c0"/>
        </w:rPr>
        <w:lastRenderedPageBreak/>
        <w:t>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EF58B3" w:rsidRPr="001226B0" w:rsidRDefault="00EF58B3" w:rsidP="00EF58B3">
      <w:pPr>
        <w:pStyle w:val="c11"/>
        <w:spacing w:before="0" w:beforeAutospacing="0" w:after="0" w:afterAutospacing="0"/>
        <w:ind w:firstLine="232"/>
        <w:jc w:val="center"/>
      </w:pPr>
    </w:p>
    <w:bookmarkStart w:id="17" w:name="id.966c1b9b884a"/>
    <w:bookmarkStart w:id="18" w:name="id.25697f593694"/>
    <w:bookmarkEnd w:id="17"/>
    <w:bookmarkEnd w:id="18"/>
    <w:p w:rsidR="00EF58B3" w:rsidRPr="00F039D1" w:rsidRDefault="00630CA4" w:rsidP="00EF58B3">
      <w:pPr>
        <w:pStyle w:val="2"/>
        <w:numPr>
          <w:ilvl w:val="1"/>
          <w:numId w:val="1"/>
        </w:numPr>
        <w:pBdr>
          <w:bottom w:val="single" w:sz="4" w:space="3" w:color="D6DDB9"/>
        </w:pBdr>
        <w:tabs>
          <w:tab w:val="num" w:pos="0"/>
        </w:tabs>
        <w:suppressAutoHyphens/>
        <w:spacing w:before="0" w:after="0"/>
        <w:ind w:left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297E11"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297E11" w:rsidRPr="00EF58B3">
        <w:rPr>
          <w:rStyle w:val="ad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Оценка умений работать с картой и другими источниками географических знаний.</w: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97E11" w:rsidRPr="001226B0" w:rsidRDefault="00297E11" w:rsidP="00EF58B3">
      <w:pPr>
        <w:pStyle w:val="c23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297E11" w:rsidRPr="001226B0" w:rsidRDefault="00297E11" w:rsidP="00EF58B3">
      <w:pPr>
        <w:pStyle w:val="c23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297E11" w:rsidRPr="001226B0" w:rsidRDefault="00297E11" w:rsidP="00EF58B3">
      <w:pPr>
        <w:pStyle w:val="c23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297E11" w:rsidRPr="001226B0" w:rsidRDefault="00297E11" w:rsidP="00EF58B3">
      <w:pPr>
        <w:pStyle w:val="c23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Отметка «1» - полное неумение использовать карту и источники знаний.</w:t>
      </w:r>
    </w:p>
    <w:bookmarkStart w:id="19" w:name="id.e295afdd6cdc"/>
    <w:bookmarkStart w:id="20" w:name="id.d965c17fa763"/>
    <w:bookmarkStart w:id="21" w:name="id.c20e402a53c7"/>
    <w:bookmarkEnd w:id="19"/>
    <w:bookmarkEnd w:id="20"/>
    <w:bookmarkEnd w:id="21"/>
    <w:p w:rsidR="00297E11" w:rsidRPr="00EF58B3" w:rsidRDefault="00630CA4" w:rsidP="00EF58B3">
      <w:pPr>
        <w:pStyle w:val="2"/>
        <w:numPr>
          <w:ilvl w:val="1"/>
          <w:numId w:val="1"/>
        </w:numPr>
        <w:pBdr>
          <w:bottom w:val="single" w:sz="4" w:space="3" w:color="D6DDB9"/>
        </w:pBdr>
        <w:tabs>
          <w:tab w:val="num" w:pos="0"/>
        </w:tabs>
        <w:suppressAutoHyphens/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297E11"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297E11" w:rsidRPr="00EF58B3">
        <w:rPr>
          <w:rStyle w:val="ad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Требования к выполнению практических работ на контурной карте.</w: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297E11" w:rsidRPr="001226B0" w:rsidRDefault="00297E11" w:rsidP="00EF58B3">
      <w:pPr>
        <w:pStyle w:val="c11"/>
        <w:spacing w:before="0" w:beforeAutospacing="0" w:after="0" w:afterAutospacing="0"/>
        <w:jc w:val="both"/>
        <w:rPr>
          <w:color w:val="000000"/>
        </w:rPr>
      </w:pPr>
      <w:r w:rsidRPr="00EF58B3">
        <w:rPr>
          <w:rStyle w:val="c0"/>
          <w:b/>
          <w:bCs/>
        </w:rPr>
        <w:t>Практические и самостоятельные работы на контурной карте выполняютс</w:t>
      </w:r>
      <w:r w:rsidRPr="001226B0">
        <w:rPr>
          <w:rStyle w:val="c0"/>
          <w:b/>
          <w:bCs/>
        </w:rPr>
        <w:t>я с использованием карт атласа и учебника, а также описания задания к работе.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1. Чтобы не перегружать контурную карту, мелкие объекты обозначаются цифрами с последующим их пояснением за рамками карты ( в графе: «условные знаки»).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4. Не копируйте карты атласа, необходимо точно выполнять предложенные вам задания (избегайте нанесение «лишней информации»:</w:t>
      </w:r>
      <w:r w:rsidRPr="001226B0">
        <w:rPr>
          <w:rStyle w:val="apple-converted-space"/>
          <w:color w:val="000000"/>
        </w:rPr>
        <w:t> </w:t>
      </w:r>
      <w:r w:rsidRPr="001226B0">
        <w:rPr>
          <w:rStyle w:val="c0"/>
          <w:b/>
          <w:bCs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1226B0">
        <w:rPr>
          <w:rStyle w:val="c0"/>
        </w:rPr>
        <w:t>)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5. Географические названия объектов подписывайте с заглавной буквы.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6. Работа должна быть выполнена аккуратно без грамматически ошибок (</w:t>
      </w:r>
      <w:r w:rsidRPr="001226B0">
        <w:rPr>
          <w:rStyle w:val="c0"/>
          <w:b/>
          <w:bCs/>
        </w:rPr>
        <w:t>отметка за работу может быть снижена за небрежность и грамматические ошибки на один и более баллов</w:t>
      </w:r>
      <w:r w:rsidRPr="001226B0">
        <w:rPr>
          <w:rStyle w:val="c0"/>
        </w:rPr>
        <w:t>).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  <w:b/>
          <w:bCs/>
        </w:rPr>
        <w:t>Правила работы с контурной картой.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2. Проранжируйте показатели по 2-3 уровням – высокие, средние, низкие.</w:t>
      </w:r>
    </w:p>
    <w:p w:rsidR="00297E11" w:rsidRPr="001226B0" w:rsidRDefault="00297E11" w:rsidP="00EF58B3">
      <w:pPr>
        <w:pStyle w:val="c11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297E11" w:rsidRPr="001226B0" w:rsidRDefault="00297E11" w:rsidP="00EF58B3">
      <w:pPr>
        <w:pStyle w:val="c42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                                                                           </w:t>
      </w:r>
    </w:p>
    <w:p w:rsidR="00297E11" w:rsidRPr="001226B0" w:rsidRDefault="00297E11" w:rsidP="00EF58B3">
      <w:pPr>
        <w:pStyle w:val="c42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5. Над северной рамкой (вверху карты) не забудьте написать название выполненной работы .                                </w:t>
      </w:r>
    </w:p>
    <w:p w:rsidR="00297E11" w:rsidRPr="001226B0" w:rsidRDefault="00297E11" w:rsidP="00EF58B3">
      <w:pPr>
        <w:pStyle w:val="c42"/>
        <w:spacing w:before="0" w:beforeAutospacing="0" w:after="0" w:afterAutospacing="0"/>
        <w:ind w:firstLine="708"/>
        <w:jc w:val="both"/>
        <w:rPr>
          <w:color w:val="000000"/>
        </w:rPr>
      </w:pPr>
      <w:r w:rsidRPr="001226B0">
        <w:rPr>
          <w:rStyle w:val="c0"/>
        </w:rPr>
        <w:t> 6. </w:t>
      </w:r>
      <w:r w:rsidRPr="001226B0">
        <w:rPr>
          <w:rStyle w:val="c26"/>
          <w:color w:val="000000"/>
        </w:rPr>
        <w:t xml:space="preserve">Не забудьте подписать работу внизу карты! </w:t>
      </w:r>
      <w:r w:rsidRPr="001226B0">
        <w:rPr>
          <w:rStyle w:val="c26"/>
          <w:b/>
          <w:bCs/>
          <w:color w:val="000000"/>
        </w:rPr>
        <w:t>Помните:</w:t>
      </w:r>
      <w:r w:rsidRPr="001226B0">
        <w:rPr>
          <w:rStyle w:val="apple-converted-space"/>
          <w:b/>
          <w:bCs/>
          <w:color w:val="000000"/>
        </w:rPr>
        <w:t> </w:t>
      </w:r>
      <w:r w:rsidRPr="001226B0">
        <w:rPr>
          <w:rStyle w:val="c0"/>
          <w:b/>
          <w:bCs/>
        </w:rPr>
        <w:t>работать в контурных картах фломастерами и маркерами</w:t>
      </w:r>
      <w:r w:rsidRPr="001226B0">
        <w:rPr>
          <w:rStyle w:val="apple-converted-space"/>
          <w:b/>
          <w:bCs/>
          <w:color w:val="000000"/>
        </w:rPr>
        <w:t> </w:t>
      </w:r>
      <w:r w:rsidRPr="001226B0">
        <w:rPr>
          <w:rStyle w:val="c26"/>
          <w:b/>
          <w:bCs/>
          <w:color w:val="000000"/>
        </w:rPr>
        <w:t>запрещено!</w:t>
      </w:r>
    </w:p>
    <w:bookmarkStart w:id="22" w:name="id.e396ce0d4625"/>
    <w:bookmarkStart w:id="23" w:name="id.8f3d5a9cc1ce"/>
    <w:bookmarkStart w:id="24" w:name="id.5bf23d86bb27"/>
    <w:bookmarkEnd w:id="22"/>
    <w:bookmarkEnd w:id="23"/>
    <w:bookmarkEnd w:id="24"/>
    <w:p w:rsidR="00297E11" w:rsidRPr="00EF58B3" w:rsidRDefault="00630CA4" w:rsidP="00EF58B3">
      <w:pPr>
        <w:pStyle w:val="2"/>
        <w:numPr>
          <w:ilvl w:val="1"/>
          <w:numId w:val="1"/>
        </w:numPr>
        <w:pBdr>
          <w:bottom w:val="single" w:sz="4" w:space="3" w:color="D6DDB9"/>
        </w:pBdr>
        <w:tabs>
          <w:tab w:val="num" w:pos="0"/>
        </w:tabs>
        <w:suppressAutoHyphens/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297E11"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297E11" w:rsidRPr="00EF58B3">
        <w:rPr>
          <w:rStyle w:val="ad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Критерии оценки презентации</w: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tbl>
      <w:tblPr>
        <w:tblW w:w="10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4"/>
        <w:gridCol w:w="928"/>
        <w:gridCol w:w="1828"/>
        <w:gridCol w:w="1828"/>
        <w:gridCol w:w="1868"/>
      </w:tblGrid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-9" w:right="567"/>
              <w:rPr>
                <w:color w:val="000000"/>
              </w:rPr>
            </w:pPr>
            <w:bookmarkStart w:id="25" w:name="bfd1f3c9702fb9ba5da727372e5e420aea4fcd53"/>
            <w:bookmarkStart w:id="26" w:name="5"/>
            <w:bookmarkEnd w:id="25"/>
            <w:bookmarkEnd w:id="26"/>
            <w:r w:rsidRPr="001226B0">
              <w:rPr>
                <w:rStyle w:val="c0"/>
                <w:b/>
                <w:bCs/>
              </w:rPr>
              <w:t>Критерии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42"/>
              <w:spacing w:before="0" w:beforeAutospacing="0" w:after="0" w:afterAutospacing="0"/>
              <w:ind w:right="567"/>
              <w:jc w:val="center"/>
              <w:rPr>
                <w:color w:val="000000"/>
              </w:rPr>
            </w:pPr>
            <w:r w:rsidRPr="001226B0">
              <w:rPr>
                <w:rStyle w:val="c28"/>
                <w:b/>
                <w:bCs/>
                <w:color w:val="000000"/>
              </w:rPr>
              <w:t>Балл</w:t>
            </w:r>
            <w:r w:rsidRPr="001226B0">
              <w:rPr>
                <w:rStyle w:val="c28"/>
                <w:b/>
                <w:bCs/>
                <w:color w:val="000000"/>
              </w:rPr>
              <w:lastRenderedPageBreak/>
              <w:t>ы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31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28"/>
                <w:b/>
                <w:bCs/>
                <w:color w:val="000000"/>
              </w:rPr>
              <w:lastRenderedPageBreak/>
              <w:t>Оценка</w:t>
            </w:r>
            <w:r w:rsidRPr="001226B0">
              <w:rPr>
                <w:b/>
                <w:bCs/>
                <w:color w:val="000000"/>
              </w:rPr>
              <w:br/>
            </w:r>
            <w:r w:rsidRPr="001226B0">
              <w:rPr>
                <w:rStyle w:val="c28"/>
                <w:b/>
                <w:bCs/>
                <w:color w:val="000000"/>
              </w:rPr>
              <w:t>группы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31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28"/>
                <w:b/>
                <w:bCs/>
                <w:color w:val="000000"/>
              </w:rPr>
              <w:t>Оценка класса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31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Оценка</w:t>
            </w:r>
            <w:r w:rsidRPr="001226B0">
              <w:rPr>
                <w:b/>
                <w:bCs/>
                <w:color w:val="000000"/>
              </w:rPr>
              <w:br/>
            </w:r>
            <w:r w:rsidRPr="001226B0">
              <w:rPr>
                <w:rStyle w:val="c0"/>
                <w:b/>
                <w:bCs/>
              </w:rPr>
              <w:t>учителя</w:t>
            </w: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lastRenderedPageBreak/>
              <w:t>СТРУКТУРА ПРЕЗЕНТАЦИИ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spacing w:line="240" w:lineRule="auto"/>
              <w:ind w:left="567" w:right="56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Титульный слайд с заголовком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31"/>
              <w:spacing w:before="0" w:beforeAutospacing="0" w:after="0" w:afterAutospacing="0"/>
              <w:ind w:left="567" w:right="567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Минимальное количество – 10 слайдов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6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Библиография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6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СОДЕРЖАНИЕ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Сформулированы цель, гипотеза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Понятны задачи и ход исследования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Использование эффектов анимации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Вставка графиков и таблиц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Правильность изложения текста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Результаты и выводы соответствуют цели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ДИЗАЙН, ОФОРМЛЕНИЕ ПРЕЗЕНТАЦИИ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Слайды представлены в логической последовательности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Красивое оформление презентации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Единый стиль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ОРГАНИЗАЦИЯ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Чёткое планирование работы  группы и каждого учащегося.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EF58B3">
            <w:pPr>
              <w:pStyle w:val="c62"/>
              <w:spacing w:before="0" w:beforeAutospacing="0" w:after="0" w:afterAutospacing="0"/>
              <w:ind w:right="567"/>
              <w:rPr>
                <w:color w:val="000000"/>
              </w:rPr>
            </w:pPr>
            <w:r w:rsidRPr="001226B0">
              <w:rPr>
                <w:rStyle w:val="c0"/>
              </w:rPr>
              <w:t>Оправданные способы общения и толерантность в ходе работы над презентацией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6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СОБЛЮДЕНИЕ АВТОРСКИХ ПРАВ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EF58B3"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6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Общее количество баллов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297E11" w:rsidRPr="001226B0" w:rsidRDefault="00297E11" w:rsidP="001226B0">
      <w:pPr>
        <w:pStyle w:val="c14"/>
        <w:spacing w:before="0" w:beforeAutospacing="0" w:after="0" w:afterAutospacing="0"/>
        <w:ind w:left="567" w:right="567"/>
        <w:jc w:val="both"/>
        <w:rPr>
          <w:color w:val="000000"/>
        </w:rPr>
      </w:pPr>
      <w:r w:rsidRPr="001226B0">
        <w:rPr>
          <w:rStyle w:val="c7"/>
          <w:b/>
          <w:bCs/>
          <w:color w:val="000000"/>
        </w:rPr>
        <w:t> </w:t>
      </w:r>
    </w:p>
    <w:p w:rsidR="00297E11" w:rsidRPr="001226B0" w:rsidRDefault="00297E11" w:rsidP="001226B0">
      <w:pPr>
        <w:pStyle w:val="c14"/>
        <w:spacing w:before="0" w:beforeAutospacing="0" w:after="0" w:afterAutospacing="0"/>
        <w:ind w:left="567" w:right="567"/>
        <w:jc w:val="both"/>
        <w:rPr>
          <w:color w:val="000000"/>
        </w:rPr>
      </w:pPr>
      <w:r w:rsidRPr="001226B0">
        <w:rPr>
          <w:rStyle w:val="c0"/>
          <w:b/>
          <w:bCs/>
        </w:rPr>
        <w:t>Принципы подведения итогов:</w:t>
      </w:r>
    </w:p>
    <w:p w:rsidR="00297E11" w:rsidRPr="001226B0" w:rsidRDefault="00297E11" w:rsidP="001226B0">
      <w:pPr>
        <w:pStyle w:val="c14"/>
        <w:spacing w:before="0" w:beforeAutospacing="0" w:after="0" w:afterAutospacing="0"/>
        <w:ind w:left="567" w:right="567"/>
        <w:jc w:val="both"/>
        <w:rPr>
          <w:color w:val="000000"/>
        </w:rPr>
      </w:pPr>
      <w:r w:rsidRPr="001226B0">
        <w:rPr>
          <w:rStyle w:val="c0"/>
          <w:b/>
          <w:bCs/>
        </w:rPr>
        <w:lastRenderedPageBreak/>
        <w:t>       </w:t>
      </w:r>
    </w:p>
    <w:p w:rsidR="00297E11" w:rsidRPr="001226B0" w:rsidRDefault="00297E11" w:rsidP="001226B0">
      <w:pPr>
        <w:numPr>
          <w:ilvl w:val="0"/>
          <w:numId w:val="17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B0">
        <w:rPr>
          <w:rStyle w:val="c0"/>
          <w:rFonts w:ascii="Times New Roman" w:hAnsi="Times New Roman" w:cs="Times New Roman"/>
          <w:sz w:val="24"/>
          <w:szCs w:val="24"/>
        </w:rPr>
        <w:t>Результаты, полученные по всем критериям, складываются  и делятся на 3 (среднее арифметическое).</w:t>
      </w:r>
    </w:p>
    <w:p w:rsidR="00297E11" w:rsidRPr="001226B0" w:rsidRDefault="00297E11" w:rsidP="001226B0">
      <w:pPr>
        <w:numPr>
          <w:ilvl w:val="0"/>
          <w:numId w:val="17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B0">
        <w:rPr>
          <w:rStyle w:val="c0"/>
          <w:rFonts w:ascii="Times New Roman" w:hAnsi="Times New Roman" w:cs="Times New Roman"/>
          <w:sz w:val="24"/>
          <w:szCs w:val="24"/>
        </w:rPr>
        <w:t>Итоговый балл классифицируется следующим образом:</w:t>
      </w:r>
    </w:p>
    <w:p w:rsidR="00297E11" w:rsidRPr="001226B0" w:rsidRDefault="00297E11" w:rsidP="001226B0">
      <w:pPr>
        <w:pStyle w:val="c18"/>
        <w:spacing w:before="0" w:beforeAutospacing="0" w:after="0" w:afterAutospacing="0"/>
        <w:ind w:left="567" w:right="567"/>
        <w:jc w:val="both"/>
        <w:rPr>
          <w:color w:val="000000"/>
        </w:rPr>
      </w:pPr>
      <w:r w:rsidRPr="001226B0">
        <w:rPr>
          <w:rStyle w:val="c0"/>
        </w:rPr>
        <w:t>25 – 34 баллов – оценка «3»</w:t>
      </w:r>
    </w:p>
    <w:p w:rsidR="00297E11" w:rsidRPr="001226B0" w:rsidRDefault="00297E11" w:rsidP="001226B0">
      <w:pPr>
        <w:pStyle w:val="c18"/>
        <w:spacing w:before="0" w:beforeAutospacing="0" w:after="0" w:afterAutospacing="0"/>
        <w:ind w:left="567" w:right="567"/>
        <w:jc w:val="both"/>
        <w:rPr>
          <w:color w:val="000000"/>
        </w:rPr>
      </w:pPr>
      <w:r w:rsidRPr="001226B0">
        <w:rPr>
          <w:rStyle w:val="c0"/>
        </w:rPr>
        <w:t>35 -  44 баллов – оценка «4»</w:t>
      </w:r>
    </w:p>
    <w:p w:rsidR="00297E11" w:rsidRPr="001226B0" w:rsidRDefault="00297E11" w:rsidP="001226B0">
      <w:pPr>
        <w:pStyle w:val="c18"/>
        <w:spacing w:before="0" w:beforeAutospacing="0" w:after="0" w:afterAutospacing="0"/>
        <w:ind w:left="567" w:right="567"/>
        <w:jc w:val="both"/>
        <w:rPr>
          <w:color w:val="000000"/>
        </w:rPr>
      </w:pPr>
      <w:r w:rsidRPr="001226B0">
        <w:rPr>
          <w:rStyle w:val="c0"/>
        </w:rPr>
        <w:t>45 – 51 баллов – оценка «5»</w:t>
      </w:r>
    </w:p>
    <w:p w:rsidR="00297E11" w:rsidRPr="001226B0" w:rsidRDefault="00297E11" w:rsidP="001226B0">
      <w:pPr>
        <w:pStyle w:val="c42"/>
        <w:spacing w:before="0" w:beforeAutospacing="0" w:after="0" w:afterAutospacing="0"/>
        <w:ind w:left="567" w:right="567"/>
        <w:jc w:val="both"/>
        <w:rPr>
          <w:color w:val="000000"/>
        </w:rPr>
      </w:pPr>
      <w:bookmarkStart w:id="27" w:name="id.e8de13a868a1"/>
      <w:bookmarkEnd w:id="27"/>
      <w:r w:rsidRPr="001226B0">
        <w:rPr>
          <w:rStyle w:val="c7"/>
          <w:b/>
          <w:bCs/>
          <w:color w:val="000000"/>
        </w:rPr>
        <w:t xml:space="preserve">        </w:t>
      </w:r>
    </w:p>
    <w:bookmarkStart w:id="28" w:name="id.bebddee45c34"/>
    <w:bookmarkStart w:id="29" w:name="id.93d23e42508e"/>
    <w:bookmarkStart w:id="30" w:name="id.27d08d3eea80"/>
    <w:bookmarkStart w:id="31" w:name="id.52fb9abaf4f1"/>
    <w:bookmarkEnd w:id="28"/>
    <w:bookmarkEnd w:id="29"/>
    <w:bookmarkEnd w:id="30"/>
    <w:bookmarkEnd w:id="31"/>
    <w:p w:rsidR="00297E11" w:rsidRPr="00EF58B3" w:rsidRDefault="00630CA4" w:rsidP="00EF58B3">
      <w:pPr>
        <w:pStyle w:val="2"/>
        <w:numPr>
          <w:ilvl w:val="1"/>
          <w:numId w:val="1"/>
        </w:numPr>
        <w:pBdr>
          <w:bottom w:val="single" w:sz="4" w:space="3" w:color="D6DDB9"/>
        </w:pBdr>
        <w:tabs>
          <w:tab w:val="num" w:pos="0"/>
        </w:tabs>
        <w:suppressAutoHyphens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="00297E11"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"http://nsportal.ru/shkola/geografiya/library/2012/08/20/rabochie-programmy-i-kalendarno-tematicheskoe-planirovanie-po" \l "id.310bc1b380ec" </w:instrTex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297E11" w:rsidRPr="00EF58B3">
        <w:rPr>
          <w:rStyle w:val="ad"/>
          <w:rFonts w:ascii="Times New Roman" w:hAnsi="Times New Roman" w:cs="Times New Roman"/>
          <w:i w:val="0"/>
          <w:iCs w:val="0"/>
          <w:color w:val="auto"/>
          <w:sz w:val="24"/>
          <w:szCs w:val="24"/>
          <w:u w:val="none"/>
        </w:rPr>
        <w:t>Критерии оценивания буклета</w:t>
      </w:r>
      <w:r w:rsidRPr="00EF58B3">
        <w:rPr>
          <w:rStyle w:val="c12"/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tbl>
      <w:tblPr>
        <w:tblW w:w="9792" w:type="dxa"/>
        <w:tblCellMar>
          <w:left w:w="0" w:type="dxa"/>
          <w:right w:w="0" w:type="dxa"/>
        </w:tblCellMar>
        <w:tblLook w:val="04A0"/>
      </w:tblPr>
      <w:tblGrid>
        <w:gridCol w:w="2287"/>
        <w:gridCol w:w="1903"/>
        <w:gridCol w:w="1968"/>
        <w:gridCol w:w="2035"/>
        <w:gridCol w:w="2151"/>
      </w:tblGrid>
      <w:tr w:rsidR="00297E11" w:rsidRPr="001226B0" w:rsidTr="00703F71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bookmarkStart w:id="32" w:name="d39054b671a8a65c746d889582abf201613826be"/>
            <w:bookmarkStart w:id="33" w:name="6"/>
            <w:bookmarkEnd w:id="32"/>
            <w:bookmarkEnd w:id="33"/>
            <w:r w:rsidRPr="001226B0">
              <w:rPr>
                <w:rStyle w:val="c0"/>
                <w:b/>
                <w:bCs/>
              </w:rPr>
              <w:t>Критерии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баллы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Само-</w:t>
            </w:r>
          </w:p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оценка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Оценка</w:t>
            </w:r>
          </w:p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групп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Оценка</w:t>
            </w:r>
          </w:p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педагога</w:t>
            </w:r>
          </w:p>
        </w:tc>
      </w:tr>
      <w:tr w:rsidR="00297E11" w:rsidRPr="001226B0" w:rsidTr="00703F71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Содержание</w:t>
            </w:r>
          </w:p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Постановка цели</w:t>
            </w:r>
          </w:p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Цитаты</w:t>
            </w:r>
          </w:p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Раскрытие темы</w:t>
            </w:r>
          </w:p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Трактовка понятий</w:t>
            </w:r>
          </w:p>
          <w:p w:rsidR="00297E11" w:rsidRPr="001226B0" w:rsidRDefault="00297E11" w:rsidP="0050224E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Объем текста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703F71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  <w:b/>
                <w:bCs/>
              </w:rPr>
              <w:t>Дизайн</w:t>
            </w:r>
          </w:p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Автор</w:t>
            </w:r>
          </w:p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Адрес</w:t>
            </w:r>
          </w:p>
          <w:p w:rsidR="00297E11" w:rsidRPr="001226B0" w:rsidRDefault="00297E11" w:rsidP="001226B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B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  <w:p w:rsidR="00297E11" w:rsidRPr="001226B0" w:rsidRDefault="00297E11" w:rsidP="001226B0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B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Графика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703F71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Орфография</w:t>
            </w:r>
          </w:p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Грамотность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703F71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Внешний вид</w:t>
            </w:r>
          </w:p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Cтиль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703F71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Практическая значимость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703F71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42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Адрес, ссылки, ресурсы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703F71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Всего: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left="567"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97E11" w:rsidRPr="001226B0" w:rsidTr="00703F71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pStyle w:val="c31"/>
              <w:spacing w:before="0" w:beforeAutospacing="0" w:after="0" w:afterAutospacing="0"/>
              <w:ind w:right="567"/>
              <w:jc w:val="both"/>
              <w:rPr>
                <w:color w:val="000000"/>
              </w:rPr>
            </w:pPr>
            <w:r w:rsidRPr="001226B0">
              <w:rPr>
                <w:rStyle w:val="c0"/>
              </w:rPr>
              <w:t>Итог: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7E11" w:rsidRPr="001226B0" w:rsidRDefault="00297E11" w:rsidP="001226B0">
            <w:pPr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297E11" w:rsidRPr="001226B0" w:rsidRDefault="00297E11" w:rsidP="001226B0">
      <w:pPr>
        <w:pStyle w:val="c14"/>
        <w:spacing w:before="0" w:beforeAutospacing="0" w:after="0" w:afterAutospacing="0"/>
        <w:ind w:left="567" w:right="567"/>
        <w:jc w:val="both"/>
        <w:rPr>
          <w:color w:val="000000"/>
        </w:rPr>
      </w:pPr>
      <w:r w:rsidRPr="001226B0">
        <w:rPr>
          <w:rStyle w:val="c0"/>
          <w:b/>
          <w:bCs/>
        </w:rPr>
        <w:t>Принципы подведения итогов</w:t>
      </w:r>
      <w:r w:rsidRPr="001226B0">
        <w:rPr>
          <w:rStyle w:val="c0"/>
        </w:rPr>
        <w:t>:</w:t>
      </w:r>
    </w:p>
    <w:p w:rsidR="00297E11" w:rsidRPr="001226B0" w:rsidRDefault="00297E11" w:rsidP="001226B0">
      <w:pPr>
        <w:numPr>
          <w:ilvl w:val="0"/>
          <w:numId w:val="19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B0">
        <w:rPr>
          <w:rStyle w:val="c0"/>
          <w:rFonts w:ascii="Times New Roman" w:hAnsi="Times New Roman" w:cs="Times New Roman"/>
          <w:sz w:val="24"/>
          <w:szCs w:val="24"/>
        </w:rPr>
        <w:t>Результаты, полученные по всем критериям, складываются  и делятся на 3 (среднее арифметическое).</w:t>
      </w:r>
    </w:p>
    <w:p w:rsidR="00297E11" w:rsidRPr="001226B0" w:rsidRDefault="00297E11" w:rsidP="001226B0">
      <w:pPr>
        <w:numPr>
          <w:ilvl w:val="0"/>
          <w:numId w:val="19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6B0">
        <w:rPr>
          <w:rStyle w:val="c0"/>
          <w:rFonts w:ascii="Times New Roman" w:hAnsi="Times New Roman" w:cs="Times New Roman"/>
          <w:sz w:val="24"/>
          <w:szCs w:val="24"/>
        </w:rPr>
        <w:t>Итоговый балл классифицируется следующим образом:</w:t>
      </w:r>
    </w:p>
    <w:p w:rsidR="00297E11" w:rsidRPr="001226B0" w:rsidRDefault="00EF58B3" w:rsidP="00EF58B3">
      <w:pPr>
        <w:pStyle w:val="c31"/>
        <w:spacing w:before="0" w:beforeAutospacing="0" w:after="0" w:afterAutospacing="0"/>
        <w:ind w:left="567" w:right="567"/>
        <w:rPr>
          <w:color w:val="000000"/>
        </w:rPr>
      </w:pPr>
      <w:r>
        <w:rPr>
          <w:rStyle w:val="c0"/>
        </w:rPr>
        <w:t xml:space="preserve">         </w:t>
      </w:r>
      <w:r w:rsidR="00297E11" w:rsidRPr="001226B0">
        <w:rPr>
          <w:rStyle w:val="c0"/>
        </w:rPr>
        <w:t>10 – 13 баллов – оценка «3»</w:t>
      </w:r>
    </w:p>
    <w:p w:rsidR="00297E11" w:rsidRPr="001226B0" w:rsidRDefault="00297E11" w:rsidP="00EF58B3">
      <w:pPr>
        <w:pStyle w:val="c31"/>
        <w:numPr>
          <w:ilvl w:val="1"/>
          <w:numId w:val="19"/>
        </w:numPr>
        <w:spacing w:before="0" w:beforeAutospacing="0" w:after="0" w:afterAutospacing="0"/>
        <w:ind w:right="567"/>
        <w:rPr>
          <w:color w:val="000000"/>
        </w:rPr>
      </w:pPr>
      <w:r w:rsidRPr="001226B0">
        <w:rPr>
          <w:rStyle w:val="c0"/>
        </w:rPr>
        <w:t>-  17 баллов – оценка «4»</w:t>
      </w:r>
    </w:p>
    <w:p w:rsidR="00297E11" w:rsidRDefault="00EF58B3" w:rsidP="00EF58B3">
      <w:pPr>
        <w:pStyle w:val="c31"/>
        <w:spacing w:before="0" w:beforeAutospacing="0" w:after="0" w:afterAutospacing="0"/>
        <w:ind w:right="567"/>
        <w:rPr>
          <w:rStyle w:val="c0"/>
        </w:rPr>
      </w:pPr>
      <w:r>
        <w:rPr>
          <w:rStyle w:val="c0"/>
        </w:rPr>
        <w:t xml:space="preserve">                  18</w:t>
      </w:r>
      <w:r w:rsidR="00297E11" w:rsidRPr="001226B0">
        <w:rPr>
          <w:rStyle w:val="c0"/>
        </w:rPr>
        <w:t>– 20 баллов – оценка «5»</w:t>
      </w:r>
    </w:p>
    <w:p w:rsidR="001226B0" w:rsidRPr="001226B0" w:rsidRDefault="001226B0" w:rsidP="001226B0">
      <w:pPr>
        <w:pStyle w:val="c31"/>
        <w:spacing w:before="0" w:beforeAutospacing="0" w:after="0" w:afterAutospacing="0"/>
        <w:ind w:left="720" w:right="567"/>
        <w:jc w:val="both"/>
        <w:rPr>
          <w:rStyle w:val="c0"/>
        </w:rPr>
      </w:pPr>
    </w:p>
    <w:p w:rsidR="00297E11" w:rsidRPr="001226B0" w:rsidRDefault="001226B0" w:rsidP="001226B0">
      <w:pPr>
        <w:pStyle w:val="c31"/>
        <w:spacing w:before="0" w:beforeAutospacing="0" w:after="0" w:afterAutospacing="0"/>
        <w:ind w:left="720" w:right="567"/>
        <w:jc w:val="center"/>
        <w:rPr>
          <w:b/>
          <w:color w:val="000000"/>
        </w:rPr>
      </w:pPr>
      <w:r w:rsidRPr="001226B0">
        <w:rPr>
          <w:b/>
          <w:color w:val="000000"/>
        </w:rPr>
        <w:t>6.ФОРЫ, МЕТОДЫ И СРЕДСТВА РАБОТЫ С ДЕТЬМИ, ИСПЫТЫВАЮЩИМИ ТРУДНОСТИ В ОСВОЕНИИ ОСНОВНЫХ ОБРАЗОВАТЕЛЬНЫХ ПРОГРАММ</w:t>
      </w:r>
    </w:p>
    <w:p w:rsidR="001226B0" w:rsidRPr="001226B0" w:rsidRDefault="001226B0" w:rsidP="001226B0">
      <w:pPr>
        <w:pStyle w:val="c31"/>
        <w:spacing w:before="0" w:beforeAutospacing="0" w:after="0" w:afterAutospacing="0"/>
        <w:ind w:left="567" w:right="567"/>
        <w:jc w:val="center"/>
        <w:rPr>
          <w:b/>
          <w:color w:val="000000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410"/>
        <w:gridCol w:w="4961"/>
        <w:gridCol w:w="2977"/>
      </w:tblGrid>
      <w:tr w:rsidR="00297E11" w:rsidRPr="001226B0" w:rsidTr="005022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методы, приемы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</w:p>
        </w:tc>
      </w:tr>
      <w:tr w:rsidR="00297E11" w:rsidRPr="001226B0" w:rsidTr="005022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1.Различные формы групповой работы</w:t>
            </w:r>
          </w:p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2.Различные формы взаимопомощи</w:t>
            </w:r>
          </w:p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3.Взаимоопрос, самоконтроль</w:t>
            </w:r>
          </w:p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4.Дополнительные занятия с учеником учителя</w:t>
            </w:r>
          </w:p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5.Специальная система домашних заданий.</w:t>
            </w:r>
          </w:p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6.Усиление работы с родителями.</w:t>
            </w:r>
          </w:p>
          <w:p w:rsidR="00297E11" w:rsidRPr="001226B0" w:rsidRDefault="00297E11" w:rsidP="001226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E11" w:rsidRPr="00EF58B3" w:rsidRDefault="00EF58B3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7E11" w:rsidRPr="001226B0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образовавшихся пробелов в знаниях, умениях и навыках учащихся и организация своевременной ликвидации этих пробелов.</w:t>
            </w:r>
          </w:p>
          <w:p w:rsidR="00EF58B3" w:rsidRPr="001226B0" w:rsidRDefault="00EF58B3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297E11" w:rsidRPr="001226B0" w:rsidRDefault="00EF58B3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2.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Индивидуальный подход к учащемуся.</w:t>
            </w:r>
          </w:p>
          <w:p w:rsidR="00297E11" w:rsidRPr="00EF58B3" w:rsidRDefault="00297E11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Дифференцированный подход в обучении</w:t>
            </w:r>
          </w:p>
          <w:p w:rsidR="00EF58B3" w:rsidRPr="001226B0" w:rsidRDefault="00EF58B3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B3" w:rsidRDefault="00EF58B3" w:rsidP="00EF58B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7E11" w:rsidRPr="001226B0">
              <w:rPr>
                <w:rFonts w:ascii="Times New Roman" w:hAnsi="Times New Roman" w:cs="Times New Roman"/>
                <w:sz w:val="24"/>
                <w:szCs w:val="24"/>
              </w:rPr>
              <w:t>Опережающее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58B3" w:rsidRDefault="00EF58B3" w:rsidP="00EF58B3">
            <w:pPr>
              <w:pStyle w:val="af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EF58B3" w:rsidRPr="00EF58B3" w:rsidRDefault="00EF58B3" w:rsidP="00EF58B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97E11" w:rsidRDefault="00EF58B3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за учебной деятельностью (более частый опрос ученика, 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проверка всех домашних заданий, активизация самоконтроля в учебной деятельности и др.).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EF58B3" w:rsidRPr="001226B0" w:rsidRDefault="00EF58B3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297E11" w:rsidRDefault="00EF58B3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5.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Стимулирование учебной деятельности (поощрение, создание ситуа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ций успеха, побуждение к активному труду и др.).</w:t>
            </w:r>
          </w:p>
          <w:p w:rsidR="00EF58B3" w:rsidRPr="001226B0" w:rsidRDefault="00EF58B3" w:rsidP="00EF58B3">
            <w:pPr>
              <w:widowControl w:val="0"/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297E11" w:rsidRPr="00EF58B3" w:rsidRDefault="00EF58B3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6.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Дополнительное инструктирование в ходе учебной деятельности (</w:t>
            </w:r>
            <w:r w:rsidR="00297E11" w:rsidRPr="0012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задания, предупреждение о возможных затруднениях, ссылка на аналогичное задание, выполненное ранее, напоминание приема и способа выполнения задания, инструктирование о рациональных путях выполнения заданий, требованиях к их оформлению)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EF58B3" w:rsidRPr="001226B0" w:rsidRDefault="00EF58B3" w:rsidP="00EF58B3">
            <w:pPr>
              <w:widowControl w:val="0"/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97E11" w:rsidRPr="001226B0" w:rsidRDefault="00EF58B3" w:rsidP="001226B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312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Помощь в планировании учебной деятельности (планирование пов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торения и выполнения минимума упражнений для ликвидации про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белов, алгоритмизация учебной деятельности по анализу и устране</w:t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="00297E11" w:rsidRPr="001226B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нию типичных ошибок и пр.).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1.Опорные схемы,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2.Наглядные пособия,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3.Технические средства,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4.Конспекты-блоки по разным темам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5.Дидактический материал.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6.Карточки для индивидуальной работы.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7.Задания с выбором ответа.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8.Деформированные задания.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9“Разрезные” формулировки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10.Перфокарты.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11.Карточки - тренажеры.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12.Творческие задания.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13.“карточки-информаторы”,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14.“карточки-с образцами решения”,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15.“карточки-конспекты”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16.карточки-консультации</w:t>
            </w:r>
          </w:p>
          <w:p w:rsidR="00297E11" w:rsidRPr="001226B0" w:rsidRDefault="00297E11" w:rsidP="001226B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17.карточки с направляющим планом действий</w:t>
            </w:r>
          </w:p>
        </w:tc>
      </w:tr>
    </w:tbl>
    <w:p w:rsidR="00F41D44" w:rsidRPr="001226B0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44" w:rsidRPr="00A94C2D" w:rsidRDefault="00A94C2D" w:rsidP="00A94C2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C2D">
        <w:rPr>
          <w:rFonts w:ascii="Times New Roman" w:hAnsi="Times New Roman"/>
          <w:b/>
          <w:sz w:val="24"/>
          <w:szCs w:val="24"/>
        </w:rPr>
        <w:t>УЧЕБНО-МЕТОДИЧЕСКОГО И МАТЕРИАЛЬНО-ТЕХНИЧЕСКОГО ОБЕСПЕЧЕНИЯ</w:t>
      </w:r>
    </w:p>
    <w:p w:rsidR="00A94C2D" w:rsidRPr="00A94C2D" w:rsidRDefault="00A94C2D" w:rsidP="00A94C2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4B4F" w:rsidRPr="001226B0" w:rsidRDefault="00EF58B3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4B4F" w:rsidRPr="001226B0">
        <w:rPr>
          <w:rFonts w:ascii="Times New Roman" w:hAnsi="Times New Roman"/>
          <w:sz w:val="24"/>
          <w:szCs w:val="24"/>
        </w:rPr>
        <w:t>Учебно-методическое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</w:t>
      </w:r>
    </w:p>
    <w:p w:rsidR="00844B4F" w:rsidRPr="001226B0" w:rsidRDefault="00844B4F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А. И. Алексеева с 5 по 9 классы:</w:t>
      </w:r>
    </w:p>
    <w:p w:rsidR="00844B4F" w:rsidRPr="001226B0" w:rsidRDefault="00844B4F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A.И. Алексеев и др. География. 7 класс (учебник)</w:t>
      </w:r>
    </w:p>
    <w:p w:rsidR="00844B4F" w:rsidRPr="001226B0" w:rsidRDefault="00844B4F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C.И. Махов, И.П. Махова. География. Поурочные разработки. 8 класс   (пособие для учителя)</w:t>
      </w:r>
    </w:p>
    <w:p w:rsidR="00844B4F" w:rsidRPr="001226B0" w:rsidRDefault="00844B4F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A.И. Алексеев и др. География. 8 класс (учебник)</w:t>
      </w:r>
    </w:p>
    <w:p w:rsidR="00844B4F" w:rsidRPr="001226B0" w:rsidRDefault="00844B4F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B.В. Николина. География. Мой тренажёр. 8 класс (рабочая тетрадь)</w:t>
      </w:r>
    </w:p>
    <w:p w:rsidR="00844B4F" w:rsidRPr="001226B0" w:rsidRDefault="00844B4F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В.В. Николина. География. Поурочные разработки. 8 класс (пособие для учителя)</w:t>
      </w:r>
    </w:p>
    <w:p w:rsidR="00844B4F" w:rsidRPr="001226B0" w:rsidRDefault="00844B4F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lastRenderedPageBreak/>
        <w:t>В.В. Николина, А. И. Алексеев, Е. К. Липкина. География. Рабочие программы. Предметная линия учебников «Полярная звезда». 5—9 классы.</w:t>
      </w:r>
    </w:p>
    <w:p w:rsidR="00F41D44" w:rsidRPr="001226B0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B4F" w:rsidRPr="001226B0" w:rsidRDefault="00844B4F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B4F" w:rsidRPr="001226B0" w:rsidRDefault="00EF58B3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4B4F" w:rsidRPr="001226B0">
        <w:rPr>
          <w:rFonts w:ascii="Times New Roman" w:hAnsi="Times New Roman"/>
          <w:sz w:val="24"/>
          <w:szCs w:val="24"/>
        </w:rPr>
        <w:t>Материально - техническое обеспечение</w:t>
      </w:r>
    </w:p>
    <w:p w:rsidR="00844B4F" w:rsidRPr="001226B0" w:rsidRDefault="00844B4F" w:rsidP="001226B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Компьютер</w:t>
      </w:r>
    </w:p>
    <w:p w:rsidR="00844B4F" w:rsidRPr="001226B0" w:rsidRDefault="00844B4F" w:rsidP="001226B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>Мультимедийный проектор</w:t>
      </w:r>
    </w:p>
    <w:p w:rsidR="00844B4F" w:rsidRPr="001226B0" w:rsidRDefault="00844B4F" w:rsidP="001226B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 Политическая карта мира</w:t>
      </w:r>
    </w:p>
    <w:p w:rsidR="00844B4F" w:rsidRPr="001226B0" w:rsidRDefault="00844B4F" w:rsidP="001226B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  Карта полушарий </w:t>
      </w:r>
    </w:p>
    <w:p w:rsidR="00844B4F" w:rsidRPr="001226B0" w:rsidRDefault="00844B4F" w:rsidP="001226B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Физическая карта России </w:t>
      </w:r>
    </w:p>
    <w:p w:rsidR="00844B4F" w:rsidRPr="001226B0" w:rsidRDefault="00844B4F" w:rsidP="001226B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 Политико-административная карта России </w:t>
      </w:r>
    </w:p>
    <w:p w:rsidR="00844B4F" w:rsidRPr="001226B0" w:rsidRDefault="00844B4F" w:rsidP="001226B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Коллекция горных пород и минералов </w:t>
      </w:r>
    </w:p>
    <w:p w:rsidR="00844B4F" w:rsidRPr="001226B0" w:rsidRDefault="00844B4F" w:rsidP="001226B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 Гербарий растений </w:t>
      </w:r>
    </w:p>
    <w:p w:rsidR="00844B4F" w:rsidRDefault="00844B4F" w:rsidP="001226B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6B0">
        <w:rPr>
          <w:rFonts w:ascii="Times New Roman" w:hAnsi="Times New Roman"/>
          <w:sz w:val="24"/>
          <w:szCs w:val="24"/>
        </w:rPr>
        <w:t xml:space="preserve">Атласы по географии </w:t>
      </w:r>
    </w:p>
    <w:p w:rsidR="00F41D44" w:rsidRPr="001226B0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D44" w:rsidRPr="00A94C2D" w:rsidRDefault="00A94C2D" w:rsidP="00A94C2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C2D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F41D44" w:rsidRPr="001226B0" w:rsidRDefault="00F41D44" w:rsidP="001226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0"/>
        <w:gridCol w:w="1230"/>
        <w:gridCol w:w="425"/>
        <w:gridCol w:w="4961"/>
        <w:gridCol w:w="2527"/>
        <w:gridCol w:w="293"/>
      </w:tblGrid>
      <w:tr w:rsidR="00F41D44" w:rsidRPr="001226B0" w:rsidTr="00A94C2D">
        <w:trPr>
          <w:cantSplit/>
          <w:trHeight w:val="1134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Домашнее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стр.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tbRl"/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К-во ч-в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Россия в мире(6)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Мы и наша страна на карте мира</w:t>
            </w:r>
            <w:r w:rsidR="00297E11" w:rsidRPr="00122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7E11" w:rsidRPr="001226B0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  <w:r w:rsidR="00297E11" w:rsidRPr="001226B0">
              <w:rPr>
                <w:rFonts w:ascii="Times New Roman" w:hAnsi="Times New Roman"/>
                <w:sz w:val="24"/>
                <w:szCs w:val="24"/>
              </w:rPr>
              <w:t xml:space="preserve"> Обозначение на контурной карте государственной границы России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§1, прочитать с.9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Выучить определения 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Наша страна на карте часовых поясов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§2, прочитать с.13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Практическая работа: Определяем разницу во времени по карте часовых поясов.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Практическая  работа с.  12. В тетради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Как ориентироваться по карте России</w:t>
            </w:r>
            <w:r w:rsidR="004200C6" w:rsidRPr="00122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200C6" w:rsidRPr="001226B0" w:rsidRDefault="004200C6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Практическая работа: 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>Ориентирование по физической карте России; Сравнение способов районирования 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§3, прочитать с.18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С17. Работа по карте.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00C6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Формирование территории России</w:t>
            </w:r>
            <w:r w:rsidR="004200C6" w:rsidRPr="001226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D44" w:rsidRPr="001226B0" w:rsidRDefault="004200C6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доклада о русском первопроходце.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§4, прочитать  с.23в 1-5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Повторить §1-5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Повторение: Россия в мире.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Россияне</w:t>
            </w:r>
          </w:p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Воспроизводство населения</w:t>
            </w:r>
            <w:r w:rsidR="004200C6" w:rsidRPr="001226B0">
              <w:rPr>
                <w:rFonts w:ascii="Times New Roman" w:hAnsi="Times New Roman"/>
                <w:sz w:val="24"/>
                <w:szCs w:val="24"/>
              </w:rPr>
              <w:t>.</w:t>
            </w:r>
            <w:r w:rsidR="004200C6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работа:</w:t>
            </w:r>
            <w:r w:rsidR="004200C6" w:rsidRPr="001226B0">
              <w:rPr>
                <w:rFonts w:ascii="Times New Roman" w:hAnsi="Times New Roman"/>
                <w:sz w:val="24"/>
                <w:szCs w:val="24"/>
              </w:rPr>
              <w:t xml:space="preserve">  Анализ графиков рождаемости и смертности в России.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§5, прочитать с.30 в 1-7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населения. </w:t>
            </w:r>
            <w:r w:rsidRPr="001226B0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>: Построения графика.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§6, прочитать с34 в 1-9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 32. «Шаг за шагом»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Миграция населения.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§7, прочитать с.37 в 1-6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Наш «демографический  портрет». </w:t>
            </w:r>
            <w:r w:rsidRPr="001226B0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</w:t>
            </w:r>
            <w:r w:rsidR="004200C6" w:rsidRPr="001226B0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4200C6" w:rsidRPr="001226B0">
              <w:rPr>
                <w:rFonts w:ascii="Times New Roman" w:hAnsi="Times New Roman"/>
                <w:sz w:val="24"/>
                <w:szCs w:val="24"/>
              </w:rPr>
              <w:t xml:space="preserve"> Анализ половозрастных пирамид  России и отдельных ее регионов.  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§8, прочитать с.42 в 1-9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Россияне на рынке труда</w:t>
            </w:r>
            <w:r w:rsidR="004200C6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работа: </w:t>
            </w:r>
            <w:r w:rsidR="004200C6" w:rsidRPr="001226B0">
              <w:rPr>
                <w:rFonts w:ascii="Times New Roman" w:hAnsi="Times New Roman"/>
                <w:sz w:val="24"/>
                <w:szCs w:val="24"/>
              </w:rPr>
              <w:t>Выявление на основе опроса рейтинга профессия и их соотношения на рынке труда в своем регионе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§9, прочитать с.46 в 1-7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Мозаика  народов</w:t>
            </w:r>
            <w:r w:rsidR="004200C6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работа: </w:t>
            </w:r>
            <w:r w:rsidR="004200C6" w:rsidRPr="001226B0">
              <w:rPr>
                <w:rFonts w:ascii="Times New Roman" w:hAnsi="Times New Roman"/>
                <w:sz w:val="24"/>
                <w:szCs w:val="24"/>
              </w:rPr>
              <w:t>Анализ карт народов  России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§10, прочитать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 с.51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Размещение  населения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§11,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с.55 в 1-7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Работа по атласу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Расселение и урбанизация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§12,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с.58в 1-6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Города и сельское население.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§13,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с.63 в 1-9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Повторить §5-13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Повторение: Россияне.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(18)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Геологическая история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§14,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с.70 в 1-10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4F515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Геологическая история. </w:t>
            </w:r>
            <w:r w:rsidR="0098253C" w:rsidRPr="001226B0">
              <w:rPr>
                <w:rFonts w:ascii="Times New Roman" w:hAnsi="Times New Roman"/>
                <w:sz w:val="24"/>
                <w:szCs w:val="24"/>
              </w:rPr>
              <w:t xml:space="preserve">Работа с геологической картой и геохронологической таблицей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Повторить п.14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 67 «Шаг за шагом»</w:t>
            </w:r>
          </w:p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Рельеф: тектоническая основа</w:t>
            </w:r>
            <w:r w:rsidR="004F5154" w:rsidRPr="00122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§15,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с.75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Практическая работа: Описываем рельеф по карте.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Повторить п. 15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 75  «Шаг за шагом»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Рельеф: скульптура поверхности</w:t>
            </w:r>
            <w:r w:rsidR="0090527E" w:rsidRPr="001226B0">
              <w:rPr>
                <w:rFonts w:ascii="Times New Roman" w:hAnsi="Times New Roman"/>
                <w:sz w:val="24"/>
                <w:szCs w:val="24"/>
              </w:rPr>
              <w:t xml:space="preserve">. Практическая работа: Изучение по разным источникам (газет, журналов, интернета)  стихийных природных явлений, имеющие место  на территории России.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§16,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с.79в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Как осваивают россияне свой участок земной поверхности. </w:t>
            </w:r>
            <w:r w:rsidRPr="001226B0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154" w:rsidRPr="001226B0">
              <w:rPr>
                <w:rFonts w:ascii="Times New Roman" w:hAnsi="Times New Roman"/>
                <w:sz w:val="24"/>
                <w:szCs w:val="24"/>
              </w:rPr>
              <w:t>определение по картам закономерностей  размещения основных месторасположений  полезных ископаемых.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§17,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с.84в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 82-83  «Шаг за шагом»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  <w:trHeight w:val="61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Солнечная радиация</w:t>
            </w:r>
            <w:r w:rsidR="00703F71" w:rsidRPr="0012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F71" w:rsidRPr="001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Практическая работа: </w:t>
            </w:r>
            <w:r w:rsidR="00703F71"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картам закономерностей распределения солнечной радиации. Средних температур января и июля, годового количества осадков по территории России.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§18,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color w:val="auto"/>
                <w:sz w:val="24"/>
                <w:szCs w:val="24"/>
              </w:rPr>
              <w:t>с.89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color w:val="auto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Атмосферная циркуляция</w:t>
            </w:r>
            <w:r w:rsidR="00703F71" w:rsidRPr="0012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F71" w:rsidRPr="001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Практическая работа:  </w:t>
            </w:r>
            <w:r w:rsidR="00703F71" w:rsidRPr="001226B0">
              <w:rPr>
                <w:rFonts w:ascii="Times New Roman" w:hAnsi="Times New Roman" w:cs="Times New Roman"/>
                <w:sz w:val="24"/>
                <w:szCs w:val="24"/>
              </w:rPr>
              <w:t>Анализ прогноза погоды  за определенный период (неделя, месяц) по материалам средств массовой информации.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§19,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с.94 в 1-9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Зима и лето в нашей северной стране</w:t>
            </w:r>
            <w:r w:rsidR="00703F71" w:rsidRPr="001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§20,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с.100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Изучаем карту климатических поясов России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>.</w:t>
            </w:r>
            <w:r w:rsidR="008915EF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работа: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 xml:space="preserve">  Оценка климатических условий отдельных регионов страны с точки зрения их комфортности для жизни и хозяйственной деятельности населения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§21,прочитать анализируем карту климатических поясов.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Как мы живем и работаем в нашем климате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15EF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работа: 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>Анализ агроклиматических ресурсов своей местности для развития сельского хозяйства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§22,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с.109 в 1-10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Наши моря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15EF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Практическая работа: 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>Обозначение на контурной карте морей, омывающих берега России</w:t>
            </w:r>
            <w:r w:rsidR="008915EF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; 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>Описание одного из морей по типовому плану.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§23,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с.114в 1-9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Наши реки.  </w:t>
            </w:r>
            <w:r w:rsidRPr="001226B0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 xml:space="preserve"> Обозначение на контурной карте крупных рек России; 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>Определяем падение и уклон реки.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§24,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с.120 в 1-11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«Шаг за шагом»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Где спрятана вода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>.</w:t>
            </w:r>
            <w:r w:rsidR="008915EF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работа: </w:t>
            </w:r>
            <w:r w:rsidR="008915EF" w:rsidRPr="001226B0">
              <w:rPr>
                <w:rFonts w:ascii="Times New Roman" w:hAnsi="Times New Roman"/>
                <w:sz w:val="24"/>
                <w:szCs w:val="24"/>
              </w:rPr>
              <w:t xml:space="preserve">Описание одной из Российских рек с использованием </w:t>
            </w:r>
            <w:r w:rsidR="00700658" w:rsidRPr="001226B0">
              <w:rPr>
                <w:rFonts w:ascii="Times New Roman" w:hAnsi="Times New Roman"/>
                <w:sz w:val="24"/>
                <w:szCs w:val="24"/>
              </w:rPr>
              <w:t>тематических карт; выявление возможности ее хоз-го использования.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§25,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с.125 в 1-9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  <w:trHeight w:hRule="exact" w:val="1321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Водные дороги и перекрестки</w:t>
            </w:r>
            <w:r w:rsidR="00700658" w:rsidRPr="001226B0">
              <w:rPr>
                <w:rFonts w:ascii="Times New Roman" w:hAnsi="Times New Roman"/>
                <w:sz w:val="24"/>
                <w:szCs w:val="24"/>
              </w:rPr>
              <w:t>.</w:t>
            </w:r>
            <w:r w:rsidR="00700658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работа: </w:t>
            </w:r>
            <w:r w:rsidR="00700658" w:rsidRPr="001226B0">
              <w:rPr>
                <w:rFonts w:ascii="Times New Roman" w:hAnsi="Times New Roman"/>
                <w:sz w:val="24"/>
                <w:szCs w:val="24"/>
              </w:rPr>
              <w:t>Разработка маршрута  речной «кругосветки» по водным путям России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§26, прочитать с. 130 в 1- 12. Выучить определения работа по атласу .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8915EF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Решаем проблему преобразования рек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§27,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с.133 ответить на вопросы 1-4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Почва – особое природное тело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Практическая работа:  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почв своей местности.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§28,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с.136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  <w:trHeight w:val="325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Почва – основа сельского хозяйства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Практическая работа: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   Анализ земельных и почвенных ресурсов по картам атласа.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§29,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с.140 в 1-6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Повторить §14-29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Развитие хозяйства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Практическая работа: 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</w:rPr>
              <w:t>Составление схемы «Виды предприятий по формам собственности»</w:t>
            </w:r>
            <w:r w:rsidR="00700658" w:rsidRPr="001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§30, прочитать с.145 в 1-9 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Особенности экономики России</w:t>
            </w:r>
            <w:r w:rsidR="00700658" w:rsidRPr="00122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00658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Практическая работа: </w:t>
            </w:r>
            <w:r w:rsidR="00700658" w:rsidRPr="001226B0">
              <w:rPr>
                <w:rFonts w:ascii="Times New Roman" w:hAnsi="Times New Roman"/>
                <w:sz w:val="24"/>
                <w:szCs w:val="24"/>
              </w:rPr>
              <w:t>Выделение циклов в развитии экономики своего региона.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§31,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с.149в 1-6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</w:t>
            </w:r>
            <w:r w:rsidR="00FE72F1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§32,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с.153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Работа с  атласом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Угольная промышленность. </w:t>
            </w:r>
          </w:p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§32,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с.153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Работа с  атласом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Нефтяная и  газовая.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§33,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с.158 в 1-10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  <w:trHeight w:val="532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Электроэнергия. </w:t>
            </w:r>
            <w:r w:rsidR="00FE72F1" w:rsidRPr="001226B0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  <w:r w:rsidR="00FE72F1" w:rsidRPr="001226B0">
              <w:rPr>
                <w:rFonts w:ascii="Times New Roman" w:hAnsi="Times New Roman"/>
                <w:sz w:val="24"/>
                <w:szCs w:val="24"/>
              </w:rPr>
              <w:t xml:space="preserve"> Составление схемы «Структура ТЭК»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§34,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с.163 в 1-10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Металлургия.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§35,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с.169 в 1-7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Практическая работа: Установление основных факторов размещения предприятий черной и цветной металлургии.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Повторить п. 35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 166 «Шаг за шагом»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Машиностроение. </w:t>
            </w:r>
          </w:p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§36,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с.175 в 1-7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Практическая работа: Составление характеристики машиностроительного предприятия своей местности.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§36, повторить.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с.175 в 1-7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§37,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с.180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§37,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с.180 в 1-8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Растениеводство.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§38,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с.185 в 1-9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E72F1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72F1" w:rsidRPr="001226B0" w:rsidRDefault="00FE72F1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§39, прочитать </w:t>
            </w:r>
          </w:p>
          <w:p w:rsidR="00FE72F1" w:rsidRPr="001226B0" w:rsidRDefault="00FE72F1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с.188 в 1-7</w:t>
            </w:r>
          </w:p>
          <w:p w:rsidR="00FE72F1" w:rsidRPr="001226B0" w:rsidRDefault="00FE72F1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E72F1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Практическая работа: Обозначение на контурной карте главных сельскохозяйственных районов страны</w:t>
            </w:r>
            <w:r w:rsidR="00DB3450" w:rsidRPr="001226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3450" w:rsidRPr="001226B0" w:rsidRDefault="00DB3450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Установление по материалам периодической печати проблем сельского хозяйства.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E72F1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§38-39, практическая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>(Учимся с «Полярной звездой» — 2). Агропромышленный комплекс. Состав АПК. Взаимосвязь отраслей АПК. Проблемы АПК. АПК своего района.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§40,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Выполнить задания с189-192 №1-7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Сухопутный транспорт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§41,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с.197 в 1-9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Водный и воздушный транспорт. Транспортные узлы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§42,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с.201 в 1-9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  <w:trHeight w:val="1032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>: Составление характеристики одного из видов транспорта (по выбору).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3450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Сфера услуг</w:t>
            </w:r>
            <w:r w:rsidRPr="001226B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450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Практическая работа:  </w:t>
            </w:r>
            <w:r w:rsidR="00DB3450" w:rsidRPr="001226B0">
              <w:rPr>
                <w:rFonts w:ascii="Times New Roman" w:hAnsi="Times New Roman"/>
                <w:sz w:val="24"/>
                <w:szCs w:val="24"/>
              </w:rPr>
              <w:t>Оценка степени доступности сферы услуг и удовлетворения потребностей различных слоев населения на примере своей местности</w:t>
            </w:r>
          </w:p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§43,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с.205 в 1-6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Географическая исследовательская практика 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>(Учимся с «Полярной звездой» — 3). Особенности развития сферы услуг своей местности.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§44,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Выполнить задания с. 206-207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№1-7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Повторить §30-44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i/>
                <w:iCs/>
                <w:sz w:val="24"/>
                <w:szCs w:val="24"/>
              </w:rPr>
              <w:t>Повторение: Хозяйство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Природно-хозяйственные зоны(8ч)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C17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Зональность в природе и жизни людей</w:t>
            </w:r>
          </w:p>
          <w:p w:rsidR="00F41D44" w:rsidRPr="001226B0" w:rsidRDefault="00CD3C17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</w:t>
            </w:r>
            <w:r w:rsidR="00C0449B"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з карт «Природные зоны России»; Сопоставление карты природных зон, графика «Смена природных зон с севера на юг» и таблицы </w:t>
            </w: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  «Природно – хозяйственные зоны России»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§45,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с.215 в 1-6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E8116D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Северные безлесные зоны</w:t>
            </w:r>
            <w:r w:rsidR="00C0449B" w:rsidRPr="001226B0">
              <w:rPr>
                <w:rFonts w:ascii="Times New Roman" w:hAnsi="Times New Roman"/>
                <w:sz w:val="24"/>
                <w:szCs w:val="24"/>
              </w:rPr>
              <w:t>.</w:t>
            </w:r>
            <w:r w:rsidR="00C0449B" w:rsidRPr="001226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работа: </w:t>
            </w:r>
            <w:r w:rsidR="00C0449B" w:rsidRPr="001226B0">
              <w:rPr>
                <w:rFonts w:ascii="Times New Roman" w:hAnsi="Times New Roman"/>
                <w:sz w:val="24"/>
                <w:szCs w:val="24"/>
              </w:rPr>
              <w:t xml:space="preserve">Описание зависимости жизни и  быта населения от природных условий зоны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49B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§46, прочитать </w:t>
            </w:r>
          </w:p>
          <w:p w:rsidR="00C0449B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с.219 в 1-9</w:t>
            </w:r>
          </w:p>
          <w:p w:rsidR="00F41D44" w:rsidRPr="001226B0" w:rsidRDefault="00C0449B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Лесные зоны.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49B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§47, прочитать </w:t>
            </w:r>
          </w:p>
          <w:p w:rsidR="00C0449B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с.225в 1-9</w:t>
            </w:r>
          </w:p>
          <w:p w:rsidR="00F41D44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Степи и лесостепи. </w:t>
            </w:r>
            <w:r w:rsidRPr="001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работа: </w:t>
            </w: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Описание природно –хозяйственной зоны своей местности (Лесостепь)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49B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§48, прочитать </w:t>
            </w:r>
          </w:p>
          <w:p w:rsidR="00C0449B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с.229 в 1-10</w:t>
            </w:r>
          </w:p>
          <w:p w:rsidR="00F41D44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Южные безлесные зоны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49B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§49, прочитать </w:t>
            </w:r>
          </w:p>
          <w:p w:rsidR="00C0449B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с.233 в 1-10</w:t>
            </w:r>
          </w:p>
          <w:p w:rsidR="00F41D44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 xml:space="preserve">Субтропики. Высотная поясность в горах. </w:t>
            </w:r>
            <w:r w:rsidRPr="00122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работа: </w:t>
            </w: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природно-хозяйственной зоны по плану.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49B" w:rsidRPr="001226B0" w:rsidRDefault="00C0449B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§50, прочитать </w:t>
            </w:r>
          </w:p>
          <w:p w:rsidR="00C0449B" w:rsidRPr="001226B0" w:rsidRDefault="00C0449B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с.237 в 1-8</w:t>
            </w:r>
          </w:p>
          <w:p w:rsidR="00C0449B" w:rsidRPr="001226B0" w:rsidRDefault="00C0449B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  <w:p w:rsidR="00C0449B" w:rsidRPr="001226B0" w:rsidRDefault="00C0449B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  <w:p w:rsidR="00F41D44" w:rsidRPr="001226B0" w:rsidRDefault="00C0449B" w:rsidP="00A9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B0">
              <w:rPr>
                <w:rFonts w:ascii="Times New Roman" w:hAnsi="Times New Roman" w:cs="Times New Roman"/>
                <w:sz w:val="24"/>
                <w:szCs w:val="24"/>
              </w:rPr>
              <w:t>Повторить §45-50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C0449B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  <w:r w:rsidRPr="001226B0">
              <w:rPr>
                <w:rFonts w:ascii="Times New Roman" w:hAnsi="Times New Roman"/>
                <w:sz w:val="24"/>
                <w:szCs w:val="24"/>
              </w:rPr>
              <w:t xml:space="preserve"> Описание особенностей жизни и  хозяйственной деятельности людей в разных природных  зонах. 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4963A6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Доделать практическую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Повторение: Природно-хозяйственные зоны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Наше население(4 ч)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Территориальная организация общества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§51,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с.242 в 1-7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«Все связанно со всем»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§52,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с.245 в 1-2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  <w:trHeight w:val="369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Что мы оставим потомкам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 xml:space="preserve">§53, прочитать 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с.249 в 1-7</w:t>
            </w:r>
          </w:p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  <w:trHeight w:val="369"/>
        </w:trPr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4963A6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Географически исследовательская практика: Разработка проекта   «Сохранение природного и культурного наследия России - наш нравственный долг»</w:t>
            </w:r>
          </w:p>
        </w:tc>
        <w:tc>
          <w:tcPr>
            <w:tcW w:w="2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D44" w:rsidRPr="001226B0" w:rsidTr="00A94C2D">
        <w:trPr>
          <w:cantSplit/>
          <w:trHeight w:val="369"/>
        </w:trPr>
        <w:tc>
          <w:tcPr>
            <w:tcW w:w="3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9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5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D44" w:rsidRPr="001226B0" w:rsidTr="00A94C2D">
        <w:trPr>
          <w:cantSplit/>
          <w:trHeight w:val="369"/>
        </w:trPr>
        <w:tc>
          <w:tcPr>
            <w:tcW w:w="3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F41D44" w:rsidP="00A94C2D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D44" w:rsidRPr="001226B0" w:rsidRDefault="0098253C" w:rsidP="001226B0">
            <w:pPr>
              <w:pStyle w:val="a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6B0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F41D44" w:rsidRPr="001226B0" w:rsidRDefault="00F41D44" w:rsidP="001226B0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41D44" w:rsidRPr="001226B0" w:rsidSect="001226B0">
      <w:footerReference w:type="default" r:id="rId7"/>
      <w:pgSz w:w="11906" w:h="16838"/>
      <w:pgMar w:top="1134" w:right="1134" w:bottom="73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45" w:rsidRDefault="00774D45" w:rsidP="001226B0">
      <w:pPr>
        <w:spacing w:after="0" w:line="240" w:lineRule="auto"/>
      </w:pPr>
      <w:r>
        <w:separator/>
      </w:r>
    </w:p>
  </w:endnote>
  <w:endnote w:type="continuationSeparator" w:id="1">
    <w:p w:rsidR="00774D45" w:rsidRDefault="00774D45" w:rsidP="0012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01579"/>
    </w:sdtPr>
    <w:sdtContent>
      <w:p w:rsidR="0075094E" w:rsidRDefault="00630CA4">
        <w:pPr>
          <w:pStyle w:val="af0"/>
          <w:jc w:val="center"/>
        </w:pPr>
        <w:fldSimple w:instr=" PAGE   \* MERGEFORMAT ">
          <w:r w:rsidR="00F039D1">
            <w:rPr>
              <w:noProof/>
            </w:rPr>
            <w:t>17</w:t>
          </w:r>
        </w:fldSimple>
      </w:p>
    </w:sdtContent>
  </w:sdt>
  <w:p w:rsidR="0075094E" w:rsidRDefault="0075094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45" w:rsidRDefault="00774D45" w:rsidP="001226B0">
      <w:pPr>
        <w:spacing w:after="0" w:line="240" w:lineRule="auto"/>
      </w:pPr>
      <w:r>
        <w:separator/>
      </w:r>
    </w:p>
  </w:footnote>
  <w:footnote w:type="continuationSeparator" w:id="1">
    <w:p w:rsidR="00774D45" w:rsidRDefault="00774D45" w:rsidP="0012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92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1584"/>
      </w:pPr>
    </w:lvl>
  </w:abstractNum>
  <w:abstractNum w:abstractNumId="1">
    <w:nsid w:val="0ADE0F90"/>
    <w:multiLevelType w:val="multilevel"/>
    <w:tmpl w:val="4E3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14D7B"/>
    <w:multiLevelType w:val="multilevel"/>
    <w:tmpl w:val="6708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956EB"/>
    <w:multiLevelType w:val="multilevel"/>
    <w:tmpl w:val="775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265744"/>
    <w:multiLevelType w:val="multilevel"/>
    <w:tmpl w:val="3B30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F2825"/>
    <w:multiLevelType w:val="multilevel"/>
    <w:tmpl w:val="B562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A1CC9"/>
    <w:multiLevelType w:val="multilevel"/>
    <w:tmpl w:val="6A6A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54C92"/>
    <w:multiLevelType w:val="multilevel"/>
    <w:tmpl w:val="22E0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525E78"/>
    <w:multiLevelType w:val="multilevel"/>
    <w:tmpl w:val="EBC2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07BD4"/>
    <w:multiLevelType w:val="multilevel"/>
    <w:tmpl w:val="B4D4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E476F7"/>
    <w:multiLevelType w:val="multilevel"/>
    <w:tmpl w:val="7616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F85A56"/>
    <w:multiLevelType w:val="multilevel"/>
    <w:tmpl w:val="B552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22A6E"/>
    <w:multiLevelType w:val="hybridMultilevel"/>
    <w:tmpl w:val="89CC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91BDF"/>
    <w:multiLevelType w:val="multilevel"/>
    <w:tmpl w:val="028E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203F7"/>
    <w:multiLevelType w:val="multilevel"/>
    <w:tmpl w:val="7DC4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47AF0"/>
    <w:multiLevelType w:val="multilevel"/>
    <w:tmpl w:val="215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D15161"/>
    <w:multiLevelType w:val="multilevel"/>
    <w:tmpl w:val="7DBA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9312AB"/>
    <w:multiLevelType w:val="multilevel"/>
    <w:tmpl w:val="88328D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>
    <w:nsid w:val="6FEB565B"/>
    <w:multiLevelType w:val="multilevel"/>
    <w:tmpl w:val="59F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5936B9"/>
    <w:multiLevelType w:val="multilevel"/>
    <w:tmpl w:val="17E65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B2537"/>
    <w:multiLevelType w:val="hybridMultilevel"/>
    <w:tmpl w:val="9066229C"/>
    <w:lvl w:ilvl="0" w:tplc="B394A9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9"/>
  </w:num>
  <w:num w:numId="9">
    <w:abstractNumId w:val="18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  <w:num w:numId="14">
    <w:abstractNumId w:val="15"/>
  </w:num>
  <w:num w:numId="15">
    <w:abstractNumId w:val="19"/>
  </w:num>
  <w:num w:numId="16">
    <w:abstractNumId w:val="16"/>
  </w:num>
  <w:num w:numId="17">
    <w:abstractNumId w:val="14"/>
  </w:num>
  <w:num w:numId="18">
    <w:abstractNumId w:val="2"/>
  </w:num>
  <w:num w:numId="19">
    <w:abstractNumId w:val="6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D44"/>
    <w:rsid w:val="00037C00"/>
    <w:rsid w:val="001226B0"/>
    <w:rsid w:val="00134FB5"/>
    <w:rsid w:val="00297E11"/>
    <w:rsid w:val="004200C6"/>
    <w:rsid w:val="0047647C"/>
    <w:rsid w:val="004963A6"/>
    <w:rsid w:val="004F5154"/>
    <w:rsid w:val="0050224E"/>
    <w:rsid w:val="00630CA4"/>
    <w:rsid w:val="00700658"/>
    <w:rsid w:val="00703F71"/>
    <w:rsid w:val="0075094E"/>
    <w:rsid w:val="00774D45"/>
    <w:rsid w:val="007F1B8D"/>
    <w:rsid w:val="00844B4F"/>
    <w:rsid w:val="008915EF"/>
    <w:rsid w:val="0090527E"/>
    <w:rsid w:val="0098253C"/>
    <w:rsid w:val="00A03956"/>
    <w:rsid w:val="00A94C2D"/>
    <w:rsid w:val="00B22579"/>
    <w:rsid w:val="00C0449B"/>
    <w:rsid w:val="00CD3C17"/>
    <w:rsid w:val="00D23FF7"/>
    <w:rsid w:val="00DB3450"/>
    <w:rsid w:val="00E61143"/>
    <w:rsid w:val="00E8116D"/>
    <w:rsid w:val="00ED1CB4"/>
    <w:rsid w:val="00EF58B3"/>
    <w:rsid w:val="00F039D1"/>
    <w:rsid w:val="00F41D44"/>
    <w:rsid w:val="00F75BC5"/>
    <w:rsid w:val="00FE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8D"/>
  </w:style>
  <w:style w:type="paragraph" w:styleId="1">
    <w:name w:val="heading 1"/>
    <w:basedOn w:val="a"/>
    <w:next w:val="a"/>
    <w:link w:val="10"/>
    <w:qFormat/>
    <w:rsid w:val="00297E1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297E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41D44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  <w:style w:type="character" w:styleId="a4">
    <w:name w:val="Emphasis"/>
    <w:basedOn w:val="a0"/>
    <w:rsid w:val="00F41D44"/>
    <w:rPr>
      <w:i/>
      <w:iCs/>
    </w:rPr>
  </w:style>
  <w:style w:type="paragraph" w:customStyle="1" w:styleId="a5">
    <w:name w:val="Заголовок"/>
    <w:basedOn w:val="a3"/>
    <w:next w:val="a6"/>
    <w:rsid w:val="00F41D44"/>
    <w:pPr>
      <w:keepNext/>
      <w:spacing w:before="240" w:after="120"/>
    </w:pPr>
    <w:rPr>
      <w:rFonts w:ascii="Liberation Sans" w:eastAsia="WenQuanYi Zen Hei" w:hAnsi="Liberation Sans" w:cs="Lohit Hindi"/>
      <w:sz w:val="28"/>
      <w:szCs w:val="28"/>
    </w:rPr>
  </w:style>
  <w:style w:type="paragraph" w:styleId="a6">
    <w:name w:val="Body Text"/>
    <w:basedOn w:val="a3"/>
    <w:rsid w:val="00F41D44"/>
    <w:pPr>
      <w:spacing w:after="120"/>
    </w:pPr>
  </w:style>
  <w:style w:type="paragraph" w:styleId="a7">
    <w:name w:val="List"/>
    <w:basedOn w:val="a6"/>
    <w:rsid w:val="00F41D44"/>
    <w:rPr>
      <w:rFonts w:cs="Lohit Hindi"/>
    </w:rPr>
  </w:style>
  <w:style w:type="paragraph" w:styleId="a8">
    <w:name w:val="Title"/>
    <w:basedOn w:val="a3"/>
    <w:rsid w:val="00F41D4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3"/>
    <w:rsid w:val="00F41D44"/>
    <w:pPr>
      <w:suppressLineNumbers/>
    </w:pPr>
    <w:rPr>
      <w:rFonts w:cs="Lohit Hindi"/>
    </w:rPr>
  </w:style>
  <w:style w:type="paragraph" w:styleId="aa">
    <w:name w:val="No Spacing"/>
    <w:rsid w:val="00F41D44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ab">
    <w:name w:val="Содержимое таблицы"/>
    <w:basedOn w:val="a3"/>
    <w:rsid w:val="00F41D44"/>
    <w:pPr>
      <w:widowControl w:val="0"/>
      <w:suppressLineNumbers/>
      <w:spacing w:after="0" w:line="100" w:lineRule="atLeast"/>
    </w:pPr>
    <w:rPr>
      <w:rFonts w:ascii="Liberation Serif" w:eastAsia="WenQuanYi Zen Hei" w:hAnsi="Liberation Serif" w:cs="Lohit Hindi"/>
      <w:sz w:val="24"/>
      <w:szCs w:val="24"/>
      <w:lang w:eastAsia="zh-CN" w:bidi="hi-IN"/>
    </w:rPr>
  </w:style>
  <w:style w:type="paragraph" w:customStyle="1" w:styleId="ac">
    <w:name w:val="Содержимое врезки"/>
    <w:basedOn w:val="a6"/>
    <w:rsid w:val="00F41D44"/>
    <w:pPr>
      <w:widowControl w:val="0"/>
      <w:tabs>
        <w:tab w:val="clear" w:pos="708"/>
        <w:tab w:val="left" w:pos="709"/>
      </w:tabs>
    </w:pPr>
    <w:rPr>
      <w:rFonts w:ascii="Liberation Serif" w:eastAsia="WenQuanYi Zen Hei" w:hAnsi="Liberation Serif" w:cs="Lohit Hindi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297E11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20">
    <w:name w:val="Заголовок 2 Знак"/>
    <w:basedOn w:val="a0"/>
    <w:link w:val="2"/>
    <w:rsid w:val="00297E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12">
    <w:name w:val="c12"/>
    <w:basedOn w:val="a0"/>
    <w:rsid w:val="00297E11"/>
  </w:style>
  <w:style w:type="character" w:styleId="ad">
    <w:name w:val="Hyperlink"/>
    <w:basedOn w:val="a0"/>
    <w:uiPriority w:val="99"/>
    <w:unhideWhenUsed/>
    <w:rsid w:val="00297E11"/>
    <w:rPr>
      <w:color w:val="0000FF"/>
      <w:u w:val="single"/>
    </w:rPr>
  </w:style>
  <w:style w:type="paragraph" w:customStyle="1" w:styleId="c42">
    <w:name w:val="c42"/>
    <w:basedOn w:val="a"/>
    <w:rsid w:val="0029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7E11"/>
  </w:style>
  <w:style w:type="character" w:customStyle="1" w:styleId="c7">
    <w:name w:val="c7"/>
    <w:basedOn w:val="a0"/>
    <w:rsid w:val="00297E11"/>
  </w:style>
  <w:style w:type="character" w:customStyle="1" w:styleId="c81">
    <w:name w:val="c81"/>
    <w:basedOn w:val="a0"/>
    <w:rsid w:val="00297E11"/>
  </w:style>
  <w:style w:type="character" w:customStyle="1" w:styleId="apple-converted-space">
    <w:name w:val="apple-converted-space"/>
    <w:basedOn w:val="a0"/>
    <w:rsid w:val="00297E11"/>
  </w:style>
  <w:style w:type="paragraph" w:customStyle="1" w:styleId="c106">
    <w:name w:val="c106"/>
    <w:basedOn w:val="a"/>
    <w:rsid w:val="0029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97E11"/>
  </w:style>
  <w:style w:type="paragraph" w:customStyle="1" w:styleId="c31">
    <w:name w:val="c31"/>
    <w:basedOn w:val="a"/>
    <w:rsid w:val="0029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29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97E11"/>
  </w:style>
  <w:style w:type="character" w:customStyle="1" w:styleId="c28">
    <w:name w:val="c28"/>
    <w:basedOn w:val="a0"/>
    <w:rsid w:val="00297E11"/>
  </w:style>
  <w:style w:type="paragraph" w:customStyle="1" w:styleId="c62">
    <w:name w:val="c62"/>
    <w:basedOn w:val="a"/>
    <w:rsid w:val="0029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9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9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22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226B0"/>
  </w:style>
  <w:style w:type="paragraph" w:styleId="af0">
    <w:name w:val="footer"/>
    <w:basedOn w:val="a"/>
    <w:link w:val="af1"/>
    <w:uiPriority w:val="99"/>
    <w:unhideWhenUsed/>
    <w:rsid w:val="00122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226B0"/>
  </w:style>
  <w:style w:type="paragraph" w:customStyle="1" w:styleId="c27">
    <w:name w:val="c27"/>
    <w:basedOn w:val="a"/>
    <w:rsid w:val="0012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0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224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EF5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7107</Words>
  <Characters>40514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cp:lastPrinted>2014-10-02T14:26:00Z</cp:lastPrinted>
  <dcterms:created xsi:type="dcterms:W3CDTF">2014-09-13T03:17:00Z</dcterms:created>
  <dcterms:modified xsi:type="dcterms:W3CDTF">2015-04-21T06:12:00Z</dcterms:modified>
</cp:coreProperties>
</file>